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CBC1" w14:textId="77777777" w:rsidR="001D35CC" w:rsidRDefault="00D0254B">
      <w:pPr>
        <w:tabs>
          <w:tab w:val="left" w:pos="7498"/>
        </w:tabs>
        <w:ind w:left="141"/>
        <w:rPr>
          <w:rFonts w:ascii="Times New Roman"/>
          <w:sz w:val="20"/>
        </w:rPr>
      </w:pPr>
      <w:r>
        <w:rPr>
          <w:rFonts w:ascii="Times New Roman"/>
          <w:noProof/>
          <w:position w:val="72"/>
          <w:sz w:val="20"/>
        </w:rPr>
        <w:drawing>
          <wp:inline distT="0" distB="0" distL="0" distR="0" wp14:anchorId="01FECC2E" wp14:editId="01FECC2F">
            <wp:extent cx="1143975" cy="933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1FECC30" wp14:editId="22329896">
            <wp:extent cx="863635" cy="604914"/>
            <wp:effectExtent l="0" t="0" r="0" b="508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341" cy="6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CBC2" w14:textId="77777777" w:rsidR="001D35CC" w:rsidRDefault="001D35CC">
      <w:pPr>
        <w:pStyle w:val="BodyText"/>
        <w:rPr>
          <w:rFonts w:ascii="Times New Roman"/>
          <w:sz w:val="20"/>
        </w:rPr>
      </w:pPr>
    </w:p>
    <w:p w14:paraId="01FECBC7" w14:textId="34660B14" w:rsidR="001D35CC" w:rsidRDefault="00D0254B" w:rsidP="00AD3EC5">
      <w:pPr>
        <w:pStyle w:val="Title"/>
        <w:rPr>
          <w:color w:val="006FB8"/>
          <w:spacing w:val="-4"/>
        </w:rPr>
      </w:pPr>
      <w:r>
        <w:rPr>
          <w:color w:val="006FB8"/>
        </w:rPr>
        <w:t>OneFortyOne</w:t>
      </w:r>
      <w:r>
        <w:rPr>
          <w:color w:val="006FB8"/>
          <w:spacing w:val="16"/>
        </w:rPr>
        <w:t xml:space="preserve"> </w:t>
      </w:r>
      <w:r w:rsidR="00AD3EC5">
        <w:rPr>
          <w:color w:val="006FB8"/>
          <w:spacing w:val="-4"/>
        </w:rPr>
        <w:t>NZ Forests</w:t>
      </w:r>
      <w:r w:rsidR="00C258A1">
        <w:rPr>
          <w:color w:val="006FB8"/>
          <w:spacing w:val="-4"/>
        </w:rPr>
        <w:t xml:space="preserve"> </w:t>
      </w:r>
      <w:r w:rsidR="00C258A1">
        <w:rPr>
          <w:color w:val="006FB8"/>
        </w:rPr>
        <w:t>Scholarship</w:t>
      </w:r>
    </w:p>
    <w:p w14:paraId="2E4CCD6F" w14:textId="77777777" w:rsidR="00AD3EC5" w:rsidRPr="001E4267" w:rsidRDefault="00AD3EC5" w:rsidP="001E4267">
      <w:pPr>
        <w:pStyle w:val="Title"/>
        <w:spacing w:before="0"/>
        <w:ind w:left="113"/>
        <w:rPr>
          <w:b w:val="0"/>
          <w:sz w:val="16"/>
          <w:szCs w:val="16"/>
        </w:rPr>
      </w:pPr>
    </w:p>
    <w:p w14:paraId="148AB8BE" w14:textId="3498316A" w:rsidR="001707CB" w:rsidRPr="00C639D2" w:rsidRDefault="001707CB" w:rsidP="00D4666B">
      <w:pPr>
        <w:pStyle w:val="BodyText"/>
        <w:spacing w:before="11"/>
        <w:ind w:left="112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</w:pPr>
      <w:r w:rsidRPr="00C639D2"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  <w:t>The Company</w:t>
      </w:r>
    </w:p>
    <w:p w14:paraId="556D8622" w14:textId="62BE9FB4" w:rsidR="009028EC" w:rsidRPr="00C639D2" w:rsidRDefault="009028EC" w:rsidP="00D4666B">
      <w:pPr>
        <w:pStyle w:val="BodyText"/>
        <w:spacing w:before="11"/>
        <w:ind w:left="112"/>
        <w:rPr>
          <w:rFonts w:asciiTheme="minorHAnsi" w:hAnsiTheme="minorHAnsi" w:cstheme="minorHAnsi"/>
          <w:sz w:val="24"/>
          <w:szCs w:val="24"/>
          <w:lang w:val="en-NZ"/>
        </w:rPr>
      </w:pPr>
      <w:r w:rsidRPr="009028EC">
        <w:rPr>
          <w:rFonts w:asciiTheme="minorHAnsi" w:hAnsiTheme="minorHAnsi" w:cstheme="minorHAnsi"/>
          <w:sz w:val="24"/>
          <w:szCs w:val="24"/>
          <w:lang w:val="en-NZ"/>
        </w:rPr>
        <w:t xml:space="preserve">Located at the top of the South Island in the beautiful Nelson Tasman and Marlborough regions, our New Zealand forests were first planted in 1927. </w:t>
      </w:r>
      <w:proofErr w:type="spellStart"/>
      <w:r w:rsidRPr="009028EC">
        <w:rPr>
          <w:rFonts w:asciiTheme="minorHAnsi" w:hAnsiTheme="minorHAnsi" w:cstheme="minorHAnsi"/>
          <w:sz w:val="24"/>
          <w:szCs w:val="24"/>
          <w:lang w:val="en-NZ"/>
        </w:rPr>
        <w:t>OneFortyOne’s</w:t>
      </w:r>
      <w:proofErr w:type="spellEnd"/>
      <w:r w:rsidR="00433327">
        <w:rPr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Pr="009028EC">
        <w:rPr>
          <w:rFonts w:asciiTheme="minorHAnsi" w:hAnsiTheme="minorHAnsi" w:cstheme="minorHAnsi"/>
          <w:sz w:val="24"/>
          <w:szCs w:val="24"/>
          <w:lang w:val="en-NZ"/>
        </w:rPr>
        <w:t>New Zealand forests cover around 80,000 hectares and we harvest approximately one million cubic metres each year. </w:t>
      </w:r>
    </w:p>
    <w:p w14:paraId="5D5B4533" w14:textId="77777777" w:rsidR="00A21B13" w:rsidRPr="00C639D2" w:rsidRDefault="00A21B13" w:rsidP="00D4666B">
      <w:pPr>
        <w:pStyle w:val="BodyText"/>
        <w:spacing w:before="11"/>
        <w:ind w:left="112"/>
        <w:rPr>
          <w:rFonts w:asciiTheme="minorHAnsi" w:hAnsiTheme="minorHAnsi" w:cstheme="minorHAnsi"/>
          <w:sz w:val="24"/>
          <w:szCs w:val="24"/>
          <w:lang w:val="en-NZ"/>
        </w:rPr>
      </w:pPr>
    </w:p>
    <w:p w14:paraId="745DCE85" w14:textId="3D306C59" w:rsidR="001707CB" w:rsidRPr="001707CB" w:rsidRDefault="001707CB" w:rsidP="00832D82">
      <w:pPr>
        <w:pStyle w:val="BodyText"/>
        <w:spacing w:before="11"/>
        <w:ind w:left="112"/>
        <w:jc w:val="both"/>
        <w:rPr>
          <w:rFonts w:asciiTheme="minorHAnsi" w:hAnsiTheme="minorHAnsi" w:cstheme="minorHAnsi"/>
          <w:sz w:val="24"/>
          <w:szCs w:val="24"/>
          <w:lang w:val="en-NZ"/>
        </w:rPr>
      </w:pPr>
      <w:r w:rsidRPr="001707CB">
        <w:rPr>
          <w:rFonts w:asciiTheme="minorHAnsi" w:hAnsiTheme="minorHAnsi" w:cstheme="minorHAnsi"/>
          <w:sz w:val="24"/>
          <w:szCs w:val="24"/>
          <w:lang w:val="en-NZ"/>
        </w:rPr>
        <w:t xml:space="preserve">The land we manage is owned by local iwi Ngāti Toa Rangatira, </w:t>
      </w:r>
      <w:proofErr w:type="spellStart"/>
      <w:r w:rsidRPr="001707CB">
        <w:rPr>
          <w:rFonts w:asciiTheme="minorHAnsi" w:hAnsiTheme="minorHAnsi" w:cstheme="minorHAnsi"/>
          <w:sz w:val="24"/>
          <w:szCs w:val="24"/>
          <w:lang w:val="en-NZ"/>
        </w:rPr>
        <w:t>Te</w:t>
      </w:r>
      <w:proofErr w:type="spellEnd"/>
      <w:r w:rsidRPr="001707CB">
        <w:rPr>
          <w:rFonts w:asciiTheme="minorHAnsi" w:hAnsiTheme="minorHAnsi" w:cstheme="minorHAnsi"/>
          <w:sz w:val="24"/>
          <w:szCs w:val="24"/>
          <w:lang w:val="en-NZ"/>
        </w:rPr>
        <w:t xml:space="preserve"> </w:t>
      </w:r>
      <w:proofErr w:type="spellStart"/>
      <w:r w:rsidRPr="001707CB">
        <w:rPr>
          <w:rFonts w:asciiTheme="minorHAnsi" w:hAnsiTheme="minorHAnsi" w:cstheme="minorHAnsi"/>
          <w:sz w:val="24"/>
          <w:szCs w:val="24"/>
          <w:lang w:val="en-NZ"/>
        </w:rPr>
        <w:t>Ātiawa</w:t>
      </w:r>
      <w:proofErr w:type="spellEnd"/>
      <w:r w:rsidRPr="001707CB">
        <w:rPr>
          <w:rFonts w:asciiTheme="minorHAnsi" w:hAnsiTheme="minorHAnsi" w:cstheme="minorHAnsi"/>
          <w:sz w:val="24"/>
          <w:szCs w:val="24"/>
          <w:lang w:val="en-NZ"/>
        </w:rPr>
        <w:t xml:space="preserve"> o </w:t>
      </w:r>
      <w:proofErr w:type="spellStart"/>
      <w:r w:rsidRPr="001707CB">
        <w:rPr>
          <w:rFonts w:asciiTheme="minorHAnsi" w:hAnsiTheme="minorHAnsi" w:cstheme="minorHAnsi"/>
          <w:sz w:val="24"/>
          <w:szCs w:val="24"/>
          <w:lang w:val="en-NZ"/>
        </w:rPr>
        <w:t>te</w:t>
      </w:r>
      <w:proofErr w:type="spellEnd"/>
      <w:r w:rsidRPr="001707CB">
        <w:rPr>
          <w:rFonts w:asciiTheme="minorHAnsi" w:hAnsiTheme="minorHAnsi" w:cstheme="minorHAnsi"/>
          <w:sz w:val="24"/>
          <w:szCs w:val="24"/>
          <w:lang w:val="en-NZ"/>
        </w:rPr>
        <w:t xml:space="preserve"> Waka-a-Māui and Ngāti Tama ki </w:t>
      </w:r>
      <w:proofErr w:type="spellStart"/>
      <w:r w:rsidRPr="001707CB">
        <w:rPr>
          <w:rFonts w:asciiTheme="minorHAnsi" w:hAnsiTheme="minorHAnsi" w:cstheme="minorHAnsi"/>
          <w:sz w:val="24"/>
          <w:szCs w:val="24"/>
          <w:lang w:val="en-NZ"/>
        </w:rPr>
        <w:t>Te</w:t>
      </w:r>
      <w:proofErr w:type="spellEnd"/>
      <w:r w:rsidRPr="001707CB">
        <w:rPr>
          <w:rFonts w:asciiTheme="minorHAnsi" w:hAnsiTheme="minorHAnsi" w:cstheme="minorHAnsi"/>
          <w:sz w:val="24"/>
          <w:szCs w:val="24"/>
          <w:lang w:val="en-NZ"/>
        </w:rPr>
        <w:t xml:space="preserve"> Tau Ihu, and we also have freehold land.</w:t>
      </w:r>
      <w:r w:rsidR="00946FEA">
        <w:rPr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Pr="001707CB">
        <w:rPr>
          <w:rFonts w:asciiTheme="minorHAnsi" w:hAnsiTheme="minorHAnsi" w:cstheme="minorHAnsi"/>
          <w:sz w:val="24"/>
          <w:szCs w:val="24"/>
          <w:lang w:val="en-NZ"/>
        </w:rPr>
        <w:t>The trees are harvested and are processed locally at several different facilities including our own Kaituna</w:t>
      </w:r>
      <w:r w:rsidR="00284223">
        <w:rPr>
          <w:rFonts w:asciiTheme="minorHAnsi" w:hAnsiTheme="minorHAnsi" w:cstheme="minorHAnsi"/>
          <w:sz w:val="24"/>
          <w:szCs w:val="24"/>
          <w:lang w:val="en-NZ"/>
        </w:rPr>
        <w:t xml:space="preserve"> S</w:t>
      </w:r>
      <w:r w:rsidRPr="001707CB">
        <w:rPr>
          <w:rFonts w:asciiTheme="minorHAnsi" w:hAnsiTheme="minorHAnsi" w:cstheme="minorHAnsi"/>
          <w:sz w:val="24"/>
          <w:szCs w:val="24"/>
          <w:lang w:val="en-NZ"/>
        </w:rPr>
        <w:t>awmill. The Kaituna Sawmill supplies radiata pine products to Australia, Europe, Asia and the local New Zealand market; we sell over 55,000 cubic metres of timber each year.</w:t>
      </w:r>
    </w:p>
    <w:p w14:paraId="37DD18F4" w14:textId="77777777" w:rsidR="009028EC" w:rsidRPr="00C639D2" w:rsidRDefault="009028EC" w:rsidP="00D4666B">
      <w:pPr>
        <w:pStyle w:val="BodyText"/>
        <w:spacing w:before="11"/>
        <w:ind w:left="112"/>
        <w:rPr>
          <w:rFonts w:asciiTheme="minorHAnsi" w:hAnsiTheme="minorHAnsi" w:cstheme="minorHAnsi"/>
          <w:sz w:val="24"/>
          <w:szCs w:val="24"/>
        </w:rPr>
      </w:pPr>
    </w:p>
    <w:p w14:paraId="3172ED9A" w14:textId="7E339DC0" w:rsidR="00AE225B" w:rsidRPr="00AE225B" w:rsidRDefault="00AE225B" w:rsidP="00D4666B">
      <w:pPr>
        <w:pStyle w:val="BodyText"/>
        <w:spacing w:before="2"/>
        <w:ind w:left="112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</w:pPr>
      <w:r w:rsidRPr="00AE225B"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  <w:t>OneFortyOne NZ Forests Scholarship</w:t>
      </w:r>
    </w:p>
    <w:p w14:paraId="4BF71A8D" w14:textId="2D7726B0" w:rsidR="00AE225B" w:rsidRDefault="00AE225B" w:rsidP="00D4666B">
      <w:pPr>
        <w:pStyle w:val="BodyText"/>
        <w:spacing w:before="2"/>
        <w:ind w:left="112"/>
        <w:rPr>
          <w:rFonts w:asciiTheme="minorHAnsi" w:hAnsiTheme="minorHAnsi" w:cstheme="minorHAnsi"/>
          <w:sz w:val="24"/>
          <w:szCs w:val="24"/>
          <w:lang w:val="en-NZ"/>
        </w:rPr>
      </w:pPr>
      <w:r w:rsidRPr="00AE225B">
        <w:rPr>
          <w:rFonts w:asciiTheme="minorHAnsi" w:hAnsiTheme="minorHAnsi" w:cstheme="minorHAnsi"/>
          <w:sz w:val="24"/>
          <w:szCs w:val="24"/>
          <w:lang w:val="en-NZ"/>
        </w:rPr>
        <w:t>OneFortyOne NZ Forests is proud to support the next generation of forestry professionals through our annual scholarship program.</w:t>
      </w:r>
      <w:r w:rsidR="00107F2A">
        <w:rPr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Pr="00AE225B">
        <w:rPr>
          <w:rFonts w:asciiTheme="minorHAnsi" w:hAnsiTheme="minorHAnsi" w:cstheme="minorHAnsi"/>
          <w:sz w:val="24"/>
          <w:szCs w:val="24"/>
          <w:lang w:val="en-NZ"/>
        </w:rPr>
        <w:t xml:space="preserve">We offer </w:t>
      </w:r>
      <w:r w:rsidR="00297BE8">
        <w:rPr>
          <w:rFonts w:asciiTheme="minorHAnsi" w:hAnsiTheme="minorHAnsi" w:cstheme="minorHAnsi"/>
          <w:sz w:val="24"/>
          <w:szCs w:val="24"/>
          <w:lang w:val="en-NZ"/>
        </w:rPr>
        <w:t xml:space="preserve">a </w:t>
      </w:r>
      <w:r w:rsidRPr="00AE225B">
        <w:rPr>
          <w:rFonts w:asciiTheme="minorHAnsi" w:hAnsiTheme="minorHAnsi" w:cstheme="minorHAnsi"/>
          <w:sz w:val="24"/>
          <w:szCs w:val="24"/>
          <w:lang w:val="en-NZ"/>
        </w:rPr>
        <w:t xml:space="preserve">financial </w:t>
      </w:r>
      <w:r w:rsidR="00297BE8">
        <w:rPr>
          <w:rFonts w:asciiTheme="minorHAnsi" w:hAnsiTheme="minorHAnsi" w:cstheme="minorHAnsi"/>
          <w:sz w:val="24"/>
          <w:szCs w:val="24"/>
          <w:lang w:val="en-NZ"/>
        </w:rPr>
        <w:t xml:space="preserve">scholarship </w:t>
      </w:r>
      <w:r w:rsidRPr="00AE225B">
        <w:rPr>
          <w:rFonts w:asciiTheme="minorHAnsi" w:hAnsiTheme="minorHAnsi" w:cstheme="minorHAnsi"/>
          <w:sz w:val="24"/>
          <w:szCs w:val="24"/>
          <w:lang w:val="en-NZ"/>
        </w:rPr>
        <w:t>to students studying Forestry Science or Forest Engineering, with a strong preference for those in their later years of study and who reside in the top of the South Island.</w:t>
      </w:r>
    </w:p>
    <w:p w14:paraId="69A273F6" w14:textId="77777777" w:rsidR="004B1AE2" w:rsidRPr="00AE225B" w:rsidRDefault="004B1AE2" w:rsidP="00D4666B">
      <w:pPr>
        <w:pStyle w:val="BodyText"/>
        <w:spacing w:before="2"/>
        <w:ind w:left="112"/>
        <w:rPr>
          <w:rFonts w:asciiTheme="minorHAnsi" w:hAnsiTheme="minorHAnsi" w:cstheme="minorHAnsi"/>
          <w:sz w:val="24"/>
          <w:szCs w:val="24"/>
          <w:lang w:val="en-NZ"/>
        </w:rPr>
      </w:pPr>
    </w:p>
    <w:p w14:paraId="61C28231" w14:textId="21DBE63E" w:rsidR="00AE225B" w:rsidRDefault="004B1AE2" w:rsidP="00D4666B">
      <w:pPr>
        <w:pStyle w:val="BodyText"/>
        <w:spacing w:before="2"/>
        <w:ind w:left="112"/>
        <w:rPr>
          <w:rFonts w:asciiTheme="minorHAnsi" w:hAnsiTheme="minorHAnsi" w:cstheme="minorHAnsi"/>
          <w:sz w:val="24"/>
          <w:szCs w:val="24"/>
          <w:lang w:val="en-NZ"/>
        </w:rPr>
      </w:pPr>
      <w:r>
        <w:rPr>
          <w:rFonts w:asciiTheme="minorHAnsi" w:hAnsiTheme="minorHAnsi" w:cstheme="minorHAnsi"/>
          <w:sz w:val="24"/>
          <w:szCs w:val="24"/>
          <w:lang w:val="en-NZ"/>
        </w:rPr>
        <w:t xml:space="preserve">We are offering one scholarship </w:t>
      </w:r>
      <w:r w:rsidR="00FA71A6">
        <w:rPr>
          <w:rFonts w:asciiTheme="minorHAnsi" w:hAnsiTheme="minorHAnsi" w:cstheme="minorHAnsi"/>
          <w:sz w:val="24"/>
          <w:szCs w:val="24"/>
          <w:lang w:val="en-NZ"/>
        </w:rPr>
        <w:t xml:space="preserve">per year </w:t>
      </w:r>
      <w:r>
        <w:rPr>
          <w:rFonts w:asciiTheme="minorHAnsi" w:hAnsiTheme="minorHAnsi" w:cstheme="minorHAnsi"/>
          <w:sz w:val="24"/>
          <w:szCs w:val="24"/>
          <w:lang w:val="en-NZ"/>
        </w:rPr>
        <w:t xml:space="preserve">valued at </w:t>
      </w:r>
      <w:r w:rsidR="00AE225B" w:rsidRPr="00AE225B">
        <w:rPr>
          <w:rFonts w:asciiTheme="minorHAnsi" w:hAnsiTheme="minorHAnsi" w:cstheme="minorHAnsi"/>
          <w:sz w:val="24"/>
          <w:szCs w:val="24"/>
          <w:lang w:val="en-NZ"/>
        </w:rPr>
        <w:t xml:space="preserve">$5,000. This funding is designed to assist with education-related expenses </w:t>
      </w:r>
      <w:r w:rsidR="000F3E5F">
        <w:rPr>
          <w:rFonts w:asciiTheme="minorHAnsi" w:hAnsiTheme="minorHAnsi" w:cstheme="minorHAnsi"/>
          <w:sz w:val="24"/>
          <w:szCs w:val="24"/>
          <w:lang w:val="en-NZ"/>
        </w:rPr>
        <w:t xml:space="preserve">and is a </w:t>
      </w:r>
      <w:r w:rsidR="004F0320">
        <w:rPr>
          <w:rFonts w:asciiTheme="minorHAnsi" w:hAnsiTheme="minorHAnsi" w:cstheme="minorHAnsi"/>
          <w:sz w:val="24"/>
          <w:szCs w:val="24"/>
          <w:lang w:val="en-NZ"/>
        </w:rPr>
        <w:t>one-off</w:t>
      </w:r>
      <w:r w:rsidR="000F3E5F">
        <w:rPr>
          <w:rFonts w:asciiTheme="minorHAnsi" w:hAnsiTheme="minorHAnsi" w:cstheme="minorHAnsi"/>
          <w:sz w:val="24"/>
          <w:szCs w:val="24"/>
          <w:lang w:val="en-NZ"/>
        </w:rPr>
        <w:t xml:space="preserve"> payment. </w:t>
      </w:r>
    </w:p>
    <w:p w14:paraId="5377D481" w14:textId="77777777" w:rsidR="000F3E5F" w:rsidRPr="00AE225B" w:rsidRDefault="000F3E5F" w:rsidP="00D4666B">
      <w:pPr>
        <w:pStyle w:val="BodyText"/>
        <w:spacing w:before="2"/>
        <w:ind w:left="112"/>
        <w:rPr>
          <w:rFonts w:asciiTheme="minorHAnsi" w:hAnsiTheme="minorHAnsi" w:cstheme="minorHAnsi"/>
          <w:sz w:val="24"/>
          <w:szCs w:val="24"/>
          <w:lang w:val="en-NZ"/>
        </w:rPr>
      </w:pPr>
    </w:p>
    <w:p w14:paraId="7E096C03" w14:textId="2F2C3BEA" w:rsidR="00AE225B" w:rsidRPr="00AE225B" w:rsidRDefault="00BB53EA" w:rsidP="00D4666B">
      <w:pPr>
        <w:pStyle w:val="BodyText"/>
        <w:spacing w:before="2"/>
        <w:ind w:left="112"/>
        <w:rPr>
          <w:rFonts w:asciiTheme="minorHAnsi" w:hAnsiTheme="minorHAnsi" w:cstheme="minorHAnsi"/>
          <w:sz w:val="24"/>
          <w:szCs w:val="24"/>
          <w:lang w:val="en-NZ"/>
        </w:rPr>
      </w:pPr>
      <w:r>
        <w:rPr>
          <w:rFonts w:asciiTheme="minorHAnsi" w:hAnsiTheme="minorHAnsi" w:cstheme="minorHAnsi"/>
          <w:sz w:val="24"/>
          <w:szCs w:val="24"/>
          <w:lang w:val="en-NZ"/>
        </w:rPr>
        <w:t xml:space="preserve">The </w:t>
      </w:r>
      <w:r w:rsidR="00AE225B" w:rsidRPr="00AE225B">
        <w:rPr>
          <w:rFonts w:asciiTheme="minorHAnsi" w:hAnsiTheme="minorHAnsi" w:cstheme="minorHAnsi"/>
          <w:sz w:val="24"/>
          <w:szCs w:val="24"/>
          <w:lang w:val="en-NZ"/>
        </w:rPr>
        <w:t xml:space="preserve">scholarship </w:t>
      </w:r>
      <w:r>
        <w:rPr>
          <w:rFonts w:asciiTheme="minorHAnsi" w:hAnsiTheme="minorHAnsi" w:cstheme="minorHAnsi"/>
          <w:sz w:val="24"/>
          <w:szCs w:val="24"/>
          <w:lang w:val="en-NZ"/>
        </w:rPr>
        <w:t>do</w:t>
      </w:r>
      <w:r w:rsidR="00C32066">
        <w:rPr>
          <w:rFonts w:asciiTheme="minorHAnsi" w:hAnsiTheme="minorHAnsi" w:cstheme="minorHAnsi"/>
          <w:sz w:val="24"/>
          <w:szCs w:val="24"/>
          <w:lang w:val="en-NZ"/>
        </w:rPr>
        <w:t>es not</w:t>
      </w:r>
      <w:r>
        <w:rPr>
          <w:rFonts w:asciiTheme="minorHAnsi" w:hAnsiTheme="minorHAnsi" w:cstheme="minorHAnsi"/>
          <w:sz w:val="24"/>
          <w:szCs w:val="24"/>
          <w:lang w:val="en-NZ"/>
        </w:rPr>
        <w:t xml:space="preserve"> include</w:t>
      </w:r>
      <w:r w:rsidR="00AE225B" w:rsidRPr="00AE225B">
        <w:rPr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C32066">
        <w:rPr>
          <w:rFonts w:asciiTheme="minorHAnsi" w:hAnsiTheme="minorHAnsi" w:cstheme="minorHAnsi"/>
          <w:sz w:val="24"/>
          <w:szCs w:val="24"/>
          <w:lang w:val="en-NZ"/>
        </w:rPr>
        <w:t>work experience</w:t>
      </w:r>
      <w:r w:rsidR="007A2FC8">
        <w:rPr>
          <w:rFonts w:asciiTheme="minorHAnsi" w:hAnsiTheme="minorHAnsi" w:cstheme="minorHAnsi"/>
          <w:sz w:val="24"/>
          <w:szCs w:val="24"/>
          <w:lang w:val="en-NZ"/>
        </w:rPr>
        <w:t>. S</w:t>
      </w:r>
      <w:r w:rsidR="00AE225B" w:rsidRPr="00AE225B">
        <w:rPr>
          <w:rFonts w:asciiTheme="minorHAnsi" w:hAnsiTheme="minorHAnsi" w:cstheme="minorHAnsi"/>
          <w:sz w:val="24"/>
          <w:szCs w:val="24"/>
          <w:lang w:val="en-NZ"/>
        </w:rPr>
        <w:t>tudents interested in gaining practical experience are encouraged to apply for our Summer Internship Program</w:t>
      </w:r>
      <w:r>
        <w:rPr>
          <w:rFonts w:asciiTheme="minorHAnsi" w:hAnsiTheme="minorHAnsi" w:cstheme="minorHAnsi"/>
          <w:sz w:val="24"/>
          <w:szCs w:val="24"/>
          <w:lang w:val="en-NZ"/>
        </w:rPr>
        <w:t xml:space="preserve">. These opportunities will </w:t>
      </w:r>
      <w:r w:rsidR="005610F9">
        <w:rPr>
          <w:rFonts w:asciiTheme="minorHAnsi" w:hAnsiTheme="minorHAnsi" w:cstheme="minorHAnsi"/>
          <w:sz w:val="24"/>
          <w:szCs w:val="24"/>
          <w:lang w:val="en-NZ"/>
        </w:rPr>
        <w:t xml:space="preserve">vary each year and will </w:t>
      </w:r>
      <w:r>
        <w:rPr>
          <w:rFonts w:asciiTheme="minorHAnsi" w:hAnsiTheme="minorHAnsi" w:cstheme="minorHAnsi"/>
          <w:sz w:val="24"/>
          <w:szCs w:val="24"/>
          <w:lang w:val="en-NZ"/>
        </w:rPr>
        <w:t>be advertised directly with the University of Canterbury</w:t>
      </w:r>
      <w:r w:rsidR="005B1175">
        <w:rPr>
          <w:rFonts w:asciiTheme="minorHAnsi" w:hAnsiTheme="minorHAnsi" w:cstheme="minorHAnsi"/>
          <w:sz w:val="24"/>
          <w:szCs w:val="24"/>
          <w:lang w:val="en-NZ"/>
        </w:rPr>
        <w:t xml:space="preserve"> and be based around </w:t>
      </w:r>
      <w:r w:rsidR="00AE225B" w:rsidRPr="00AE225B">
        <w:rPr>
          <w:rFonts w:asciiTheme="minorHAnsi" w:hAnsiTheme="minorHAnsi" w:cstheme="minorHAnsi"/>
          <w:sz w:val="24"/>
          <w:szCs w:val="24"/>
          <w:lang w:val="en-NZ"/>
        </w:rPr>
        <w:t>defined project-based roles aligned with business needs</w:t>
      </w:r>
      <w:r w:rsidR="005B1175">
        <w:rPr>
          <w:rFonts w:asciiTheme="minorHAnsi" w:hAnsiTheme="minorHAnsi" w:cstheme="minorHAnsi"/>
          <w:sz w:val="24"/>
          <w:szCs w:val="24"/>
          <w:lang w:val="en-NZ"/>
        </w:rPr>
        <w:t xml:space="preserve"> over a summer vacation.</w:t>
      </w:r>
    </w:p>
    <w:p w14:paraId="0C1EFCCC" w14:textId="77777777" w:rsidR="00D4666B" w:rsidRDefault="00D4666B" w:rsidP="00D4666B">
      <w:pPr>
        <w:pStyle w:val="BodyText"/>
        <w:spacing w:before="11"/>
        <w:ind w:left="112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</w:pPr>
    </w:p>
    <w:p w14:paraId="01FECBED" w14:textId="02741D6B" w:rsidR="001D35CC" w:rsidRPr="000C5366" w:rsidRDefault="0032209F" w:rsidP="000C5366">
      <w:pPr>
        <w:ind w:right="663"/>
        <w:rPr>
          <w:rFonts w:asciiTheme="minorHAnsi" w:hAnsiTheme="minorHAnsi" w:cstheme="minorHAnsi"/>
          <w:sz w:val="24"/>
          <w:szCs w:val="24"/>
        </w:rPr>
      </w:pPr>
      <w:r w:rsidRPr="000C5366">
        <w:rPr>
          <w:rFonts w:asciiTheme="minorHAnsi" w:hAnsiTheme="minorHAnsi" w:cstheme="minorHAnsi"/>
          <w:color w:val="424345"/>
          <w:sz w:val="24"/>
          <w:szCs w:val="24"/>
        </w:rPr>
        <w:t>The S</w:t>
      </w:r>
      <w:r w:rsidR="00D0254B" w:rsidRPr="000C5366">
        <w:rPr>
          <w:rFonts w:asciiTheme="minorHAnsi" w:hAnsiTheme="minorHAnsi" w:cstheme="minorHAnsi"/>
          <w:color w:val="424345"/>
          <w:sz w:val="24"/>
          <w:szCs w:val="24"/>
        </w:rPr>
        <w:t>cholarship</w:t>
      </w:r>
      <w:r w:rsidRPr="000C5366">
        <w:rPr>
          <w:rFonts w:asciiTheme="minorHAnsi" w:hAnsiTheme="minorHAnsi" w:cstheme="minorHAnsi"/>
          <w:color w:val="424345"/>
          <w:sz w:val="24"/>
          <w:szCs w:val="24"/>
        </w:rPr>
        <w:t xml:space="preserve"> is confirmed only when the student has </w:t>
      </w:r>
      <w:r w:rsidR="00A13C07" w:rsidRPr="000C5366">
        <w:rPr>
          <w:rFonts w:asciiTheme="minorHAnsi" w:hAnsiTheme="minorHAnsi" w:cstheme="minorHAnsi"/>
          <w:color w:val="424345"/>
          <w:sz w:val="24"/>
          <w:szCs w:val="24"/>
        </w:rPr>
        <w:t xml:space="preserve">provided </w:t>
      </w:r>
      <w:r w:rsidR="0047228E" w:rsidRPr="000C5366">
        <w:rPr>
          <w:rFonts w:asciiTheme="minorHAnsi" w:hAnsiTheme="minorHAnsi" w:cstheme="minorHAnsi"/>
          <w:color w:val="424345"/>
          <w:sz w:val="24"/>
          <w:szCs w:val="24"/>
        </w:rPr>
        <w:t xml:space="preserve">official </w:t>
      </w:r>
      <w:r w:rsidR="00A13C07" w:rsidRPr="000C5366">
        <w:rPr>
          <w:rFonts w:asciiTheme="minorHAnsi" w:hAnsiTheme="minorHAnsi" w:cstheme="minorHAnsi"/>
          <w:color w:val="424345"/>
          <w:sz w:val="24"/>
          <w:szCs w:val="24"/>
        </w:rPr>
        <w:t xml:space="preserve">confirmation of </w:t>
      </w:r>
      <w:r w:rsidR="0047228E" w:rsidRPr="000C5366">
        <w:rPr>
          <w:rFonts w:asciiTheme="minorHAnsi" w:hAnsiTheme="minorHAnsi" w:cstheme="minorHAnsi"/>
          <w:color w:val="424345"/>
          <w:sz w:val="24"/>
          <w:szCs w:val="24"/>
        </w:rPr>
        <w:t>course enrolment for the following year.</w:t>
      </w:r>
    </w:p>
    <w:p w14:paraId="01FECC28" w14:textId="77777777" w:rsidR="001D35CC" w:rsidRPr="00A53C65" w:rsidRDefault="001D35CC" w:rsidP="00D4666B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</w:p>
    <w:p w14:paraId="0117F6A6" w14:textId="0BCFCA83" w:rsidR="00F61536" w:rsidRPr="00C639D2" w:rsidRDefault="00F61536" w:rsidP="00F61536">
      <w:pPr>
        <w:pStyle w:val="BodyText"/>
        <w:spacing w:before="11"/>
        <w:ind w:left="112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  <w:t xml:space="preserve">Your </w:t>
      </w:r>
      <w:r w:rsidR="00C53750"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  <w:t>a</w:t>
      </w: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  <w:t>pplication</w:t>
      </w:r>
      <w:r w:rsidR="00BD3406"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NZ"/>
        </w:rPr>
        <w:t xml:space="preserve"> </w:t>
      </w:r>
    </w:p>
    <w:p w14:paraId="0F5DE07A" w14:textId="67CDE584" w:rsidR="00F61536" w:rsidRPr="00D4666B" w:rsidRDefault="00BD3406" w:rsidP="00F615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24345"/>
          <w:sz w:val="24"/>
          <w:szCs w:val="24"/>
        </w:rPr>
        <w:t xml:space="preserve">Provide your </w:t>
      </w:r>
      <w:r w:rsidR="00F61536" w:rsidRPr="00D4666B">
        <w:rPr>
          <w:rFonts w:asciiTheme="minorHAnsi" w:hAnsiTheme="minorHAnsi" w:cstheme="minorHAnsi"/>
          <w:color w:val="424345"/>
          <w:sz w:val="24"/>
          <w:szCs w:val="24"/>
        </w:rPr>
        <w:t>CV,</w:t>
      </w:r>
      <w:r w:rsidR="00F61536" w:rsidRPr="00D4666B">
        <w:rPr>
          <w:rFonts w:asciiTheme="minorHAnsi" w:hAnsiTheme="minorHAnsi" w:cstheme="minorHAnsi"/>
          <w:color w:val="424345"/>
          <w:spacing w:val="9"/>
          <w:sz w:val="24"/>
          <w:szCs w:val="24"/>
        </w:rPr>
        <w:t xml:space="preserve"> </w:t>
      </w:r>
      <w:r w:rsidR="00F61536" w:rsidRPr="00D4666B">
        <w:rPr>
          <w:rFonts w:asciiTheme="minorHAnsi" w:hAnsiTheme="minorHAnsi" w:cstheme="minorHAnsi"/>
          <w:color w:val="424345"/>
          <w:spacing w:val="-2"/>
          <w:sz w:val="24"/>
          <w:szCs w:val="24"/>
        </w:rPr>
        <w:t>including t</w:t>
      </w:r>
      <w:r w:rsidR="00F61536" w:rsidRPr="00D4666B">
        <w:rPr>
          <w:rFonts w:asciiTheme="minorHAnsi" w:hAnsiTheme="minorHAnsi" w:cstheme="minorHAnsi"/>
          <w:color w:val="424345"/>
          <w:sz w:val="24"/>
          <w:szCs w:val="24"/>
        </w:rPr>
        <w:t xml:space="preserve">he name and contact details of a </w:t>
      </w:r>
      <w:r w:rsidR="00972974">
        <w:rPr>
          <w:rFonts w:asciiTheme="minorHAnsi" w:hAnsiTheme="minorHAnsi" w:cstheme="minorHAnsi"/>
          <w:color w:val="424345"/>
          <w:sz w:val="24"/>
          <w:szCs w:val="24"/>
        </w:rPr>
        <w:t>lecturer</w:t>
      </w:r>
      <w:r w:rsidR="00CD1DE5">
        <w:rPr>
          <w:rFonts w:asciiTheme="minorHAnsi" w:hAnsiTheme="minorHAnsi" w:cstheme="minorHAnsi"/>
          <w:color w:val="424345"/>
          <w:sz w:val="24"/>
          <w:szCs w:val="24"/>
        </w:rPr>
        <w:t>/teacher</w:t>
      </w:r>
      <w:r w:rsidR="00E61EFE">
        <w:rPr>
          <w:rFonts w:asciiTheme="minorHAnsi" w:hAnsiTheme="minorHAnsi" w:cstheme="minorHAnsi"/>
          <w:color w:val="424345"/>
          <w:sz w:val="24"/>
          <w:szCs w:val="24"/>
        </w:rPr>
        <w:t>.</w:t>
      </w:r>
    </w:p>
    <w:p w14:paraId="0CC689AB" w14:textId="600C95E4" w:rsidR="00F61536" w:rsidRPr="00D4666B" w:rsidRDefault="00CD1DE5" w:rsidP="00F61536">
      <w:pPr>
        <w:pStyle w:val="ListParagraph"/>
        <w:numPr>
          <w:ilvl w:val="0"/>
          <w:numId w:val="9"/>
        </w:numPr>
        <w:tabs>
          <w:tab w:val="left" w:pos="4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24345"/>
          <w:spacing w:val="4"/>
          <w:sz w:val="24"/>
          <w:szCs w:val="24"/>
        </w:rPr>
        <w:t>L</w:t>
      </w:r>
      <w:r w:rsidR="00F61536" w:rsidRPr="00D4666B">
        <w:rPr>
          <w:rFonts w:asciiTheme="minorHAnsi" w:hAnsiTheme="minorHAnsi" w:cstheme="minorHAnsi"/>
          <w:color w:val="424345"/>
          <w:spacing w:val="4"/>
          <w:sz w:val="24"/>
          <w:szCs w:val="24"/>
        </w:rPr>
        <w:t>etter</w:t>
      </w:r>
      <w:r>
        <w:rPr>
          <w:rFonts w:asciiTheme="minorHAnsi" w:hAnsiTheme="minorHAnsi" w:cstheme="minorHAnsi"/>
          <w:color w:val="424345"/>
          <w:spacing w:val="4"/>
          <w:sz w:val="24"/>
          <w:szCs w:val="24"/>
        </w:rPr>
        <w:t xml:space="preserve"> which covers the following points:</w:t>
      </w:r>
    </w:p>
    <w:p w14:paraId="379C11D1" w14:textId="03FF9DFE" w:rsidR="00F61536" w:rsidRPr="00760C6A" w:rsidRDefault="00F61536" w:rsidP="00F61536">
      <w:pPr>
        <w:pStyle w:val="ListParagraph"/>
        <w:numPr>
          <w:ilvl w:val="0"/>
          <w:numId w:val="7"/>
        </w:numPr>
        <w:ind w:left="851" w:firstLine="0"/>
        <w:rPr>
          <w:rFonts w:asciiTheme="minorHAnsi" w:hAnsiTheme="minorHAnsi" w:cstheme="minorHAnsi"/>
          <w:sz w:val="24"/>
          <w:szCs w:val="24"/>
        </w:rPr>
      </w:pPr>
      <w:r w:rsidRPr="00760C6A">
        <w:rPr>
          <w:rFonts w:asciiTheme="minorHAnsi" w:hAnsiTheme="minorHAnsi" w:cstheme="minorHAnsi"/>
          <w:color w:val="424345"/>
          <w:spacing w:val="4"/>
          <w:sz w:val="24"/>
          <w:szCs w:val="24"/>
        </w:rPr>
        <w:t xml:space="preserve">why you </w:t>
      </w:r>
      <w:r w:rsidR="00CD1DE5">
        <w:rPr>
          <w:rFonts w:asciiTheme="minorHAnsi" w:hAnsiTheme="minorHAnsi" w:cstheme="minorHAnsi"/>
          <w:color w:val="424345"/>
          <w:spacing w:val="4"/>
          <w:sz w:val="24"/>
          <w:szCs w:val="24"/>
        </w:rPr>
        <w:t xml:space="preserve">have chosen </w:t>
      </w:r>
      <w:r w:rsidRPr="00760C6A">
        <w:rPr>
          <w:rFonts w:asciiTheme="minorHAnsi" w:hAnsiTheme="minorHAnsi" w:cstheme="minorHAnsi"/>
          <w:color w:val="424345"/>
          <w:sz w:val="24"/>
          <w:szCs w:val="24"/>
        </w:rPr>
        <w:t>a career in</w:t>
      </w:r>
      <w:r w:rsidRPr="00760C6A">
        <w:rPr>
          <w:rFonts w:asciiTheme="minorHAnsi" w:hAnsiTheme="minorHAnsi" w:cstheme="minorHAnsi"/>
          <w:color w:val="424345"/>
          <w:spacing w:val="7"/>
          <w:sz w:val="24"/>
          <w:szCs w:val="24"/>
        </w:rPr>
        <w:t xml:space="preserve"> </w:t>
      </w:r>
      <w:r w:rsidRPr="00760C6A">
        <w:rPr>
          <w:rFonts w:asciiTheme="minorHAnsi" w:hAnsiTheme="minorHAnsi" w:cstheme="minorHAnsi"/>
          <w:color w:val="424345"/>
          <w:sz w:val="24"/>
          <w:szCs w:val="24"/>
        </w:rPr>
        <w:t>Forestry</w:t>
      </w:r>
    </w:p>
    <w:p w14:paraId="796452F4" w14:textId="7B20DFBB" w:rsidR="00F61536" w:rsidRPr="00DC5097" w:rsidRDefault="00F93643" w:rsidP="00ED1E3B">
      <w:pPr>
        <w:pStyle w:val="ListParagraph"/>
        <w:numPr>
          <w:ilvl w:val="0"/>
          <w:numId w:val="7"/>
        </w:numPr>
        <w:ind w:left="1418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24345"/>
          <w:sz w:val="24"/>
          <w:szCs w:val="24"/>
        </w:rPr>
        <w:t xml:space="preserve">how the scholarship will assist you </w:t>
      </w:r>
      <w:r w:rsidR="008C7027">
        <w:rPr>
          <w:rFonts w:asciiTheme="minorHAnsi" w:hAnsiTheme="minorHAnsi" w:cstheme="minorHAnsi"/>
          <w:color w:val="424345"/>
          <w:spacing w:val="-2"/>
          <w:sz w:val="24"/>
          <w:szCs w:val="24"/>
        </w:rPr>
        <w:t xml:space="preserve">(i.e., the financial support will enable you to </w:t>
      </w:r>
      <w:r w:rsidR="00ED1E3B">
        <w:rPr>
          <w:rFonts w:asciiTheme="minorHAnsi" w:hAnsiTheme="minorHAnsi" w:cstheme="minorHAnsi"/>
          <w:color w:val="424345"/>
          <w:spacing w:val="-2"/>
          <w:sz w:val="24"/>
          <w:szCs w:val="24"/>
        </w:rPr>
        <w:t>continue studying</w:t>
      </w:r>
      <w:r w:rsidR="00FF0B39">
        <w:rPr>
          <w:rFonts w:asciiTheme="minorHAnsi" w:hAnsiTheme="minorHAnsi" w:cstheme="minorHAnsi"/>
          <w:color w:val="424345"/>
          <w:spacing w:val="-2"/>
          <w:sz w:val="24"/>
          <w:szCs w:val="24"/>
        </w:rPr>
        <w:t>)</w:t>
      </w:r>
    </w:p>
    <w:p w14:paraId="67107473" w14:textId="6851AD39" w:rsidR="00F61536" w:rsidRPr="00FF0B39" w:rsidRDefault="00F93643" w:rsidP="006230E7">
      <w:pPr>
        <w:pStyle w:val="ListParagraph"/>
        <w:numPr>
          <w:ilvl w:val="3"/>
          <w:numId w:val="6"/>
        </w:numPr>
        <w:ind w:left="85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24345"/>
          <w:sz w:val="24"/>
          <w:szCs w:val="24"/>
        </w:rPr>
        <w:t xml:space="preserve">Your </w:t>
      </w:r>
      <w:r w:rsidR="00930649">
        <w:rPr>
          <w:rFonts w:asciiTheme="minorHAnsi" w:hAnsiTheme="minorHAnsi" w:cstheme="minorHAnsi"/>
          <w:color w:val="424345"/>
          <w:sz w:val="24"/>
          <w:szCs w:val="24"/>
        </w:rPr>
        <w:t xml:space="preserve">degree </w:t>
      </w:r>
      <w:r w:rsidR="00F61536" w:rsidRPr="00FF0B39">
        <w:rPr>
          <w:rFonts w:asciiTheme="minorHAnsi" w:hAnsiTheme="minorHAnsi" w:cstheme="minorHAnsi"/>
          <w:color w:val="424345"/>
          <w:sz w:val="24"/>
          <w:szCs w:val="24"/>
        </w:rPr>
        <w:t>(</w:t>
      </w:r>
      <w:r w:rsidR="00F61536" w:rsidRPr="00FF0B39">
        <w:rPr>
          <w:rFonts w:asciiTheme="minorHAnsi" w:hAnsiTheme="minorHAnsi" w:cstheme="minorHAnsi"/>
          <w:sz w:val="24"/>
          <w:szCs w:val="24"/>
        </w:rPr>
        <w:t>Forestry Science/Forest Engineering</w:t>
      </w:r>
      <w:r w:rsidR="00FF0B39" w:rsidRPr="00FF0B39">
        <w:rPr>
          <w:rFonts w:asciiTheme="minorHAnsi" w:hAnsiTheme="minorHAnsi" w:cstheme="minorHAnsi"/>
          <w:sz w:val="24"/>
          <w:szCs w:val="24"/>
        </w:rPr>
        <w:t>, other</w:t>
      </w:r>
      <w:r w:rsidR="00022A97">
        <w:rPr>
          <w:rFonts w:asciiTheme="minorHAnsi" w:hAnsiTheme="minorHAnsi" w:cstheme="minorHAnsi"/>
          <w:sz w:val="24"/>
          <w:szCs w:val="24"/>
        </w:rPr>
        <w:t>)</w:t>
      </w:r>
    </w:p>
    <w:p w14:paraId="7D505A82" w14:textId="59322115" w:rsidR="00F61536" w:rsidRPr="00D4666B" w:rsidRDefault="00F61536" w:rsidP="00F61536">
      <w:pPr>
        <w:pStyle w:val="ListParagraph"/>
        <w:numPr>
          <w:ilvl w:val="3"/>
          <w:numId w:val="6"/>
        </w:numPr>
        <w:tabs>
          <w:tab w:val="left" w:pos="833"/>
          <w:tab w:val="left" w:pos="834"/>
        </w:tabs>
        <w:ind w:left="851" w:firstLine="0"/>
        <w:rPr>
          <w:rFonts w:asciiTheme="minorHAnsi" w:hAnsiTheme="minorHAnsi" w:cstheme="minorHAnsi"/>
          <w:sz w:val="24"/>
          <w:szCs w:val="24"/>
        </w:rPr>
      </w:pPr>
      <w:r w:rsidRPr="00D4666B">
        <w:rPr>
          <w:rFonts w:asciiTheme="minorHAnsi" w:hAnsiTheme="minorHAnsi" w:cstheme="minorHAnsi"/>
          <w:color w:val="424345"/>
          <w:sz w:val="24"/>
          <w:szCs w:val="24"/>
        </w:rPr>
        <w:t>Copies of your</w:t>
      </w:r>
      <w:r w:rsidR="00FD4B8B">
        <w:rPr>
          <w:rFonts w:asciiTheme="minorHAnsi" w:hAnsiTheme="minorHAnsi" w:cstheme="minorHAnsi"/>
          <w:color w:val="424345"/>
          <w:sz w:val="24"/>
          <w:szCs w:val="24"/>
        </w:rPr>
        <w:t xml:space="preserve"> latest</w:t>
      </w:r>
      <w:r w:rsidRPr="00D4666B">
        <w:rPr>
          <w:rFonts w:asciiTheme="minorHAnsi" w:hAnsiTheme="minorHAnsi" w:cstheme="minorHAnsi"/>
          <w:color w:val="424345"/>
          <w:sz w:val="24"/>
          <w:szCs w:val="24"/>
        </w:rPr>
        <w:t xml:space="preserve"> NCEA</w:t>
      </w:r>
      <w:r w:rsidR="00693669">
        <w:rPr>
          <w:rFonts w:asciiTheme="minorHAnsi" w:hAnsiTheme="minorHAnsi" w:cstheme="minorHAnsi"/>
          <w:color w:val="424345"/>
          <w:sz w:val="24"/>
          <w:szCs w:val="24"/>
        </w:rPr>
        <w:t>/University</w:t>
      </w:r>
      <w:r w:rsidRPr="00D4666B">
        <w:rPr>
          <w:rFonts w:asciiTheme="minorHAnsi" w:hAnsiTheme="minorHAnsi" w:cstheme="minorHAnsi"/>
          <w:color w:val="424345"/>
          <w:sz w:val="24"/>
          <w:szCs w:val="24"/>
        </w:rPr>
        <w:t xml:space="preserve"> results</w:t>
      </w:r>
      <w:r w:rsidRPr="00D4666B">
        <w:rPr>
          <w:rFonts w:asciiTheme="minorHAnsi" w:hAnsiTheme="minorHAnsi" w:cstheme="minorHAnsi"/>
          <w:color w:val="424345"/>
          <w:spacing w:val="-2"/>
          <w:sz w:val="24"/>
          <w:szCs w:val="24"/>
        </w:rPr>
        <w:t>.</w:t>
      </w:r>
    </w:p>
    <w:p w14:paraId="01FECC29" w14:textId="77777777" w:rsidR="001D35CC" w:rsidRPr="00A53C65" w:rsidRDefault="001D35CC" w:rsidP="00D4666B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</w:p>
    <w:p w14:paraId="01FECC2C" w14:textId="16D7401C" w:rsidR="001D35CC" w:rsidRDefault="00B20CC5" w:rsidP="009739AB">
      <w:pPr>
        <w:pStyle w:val="BodyText"/>
        <w:ind w:left="112"/>
        <w:rPr>
          <w:sz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Email </w:t>
      </w:r>
      <w:r w:rsidR="00BD3406">
        <w:rPr>
          <w:b/>
          <w:bCs/>
          <w:color w:val="4F81BD" w:themeColor="accent1"/>
          <w:sz w:val="24"/>
          <w:szCs w:val="24"/>
        </w:rPr>
        <w:t xml:space="preserve">your CV and Cover letter </w:t>
      </w:r>
      <w:r>
        <w:rPr>
          <w:b/>
          <w:bCs/>
          <w:color w:val="4F81BD" w:themeColor="accent1"/>
          <w:sz w:val="24"/>
          <w:szCs w:val="24"/>
        </w:rPr>
        <w:t xml:space="preserve">to </w:t>
      </w:r>
      <w:hyperlink r:id="rId13" w:history="1">
        <w:r w:rsidRPr="00B20CC5">
          <w:rPr>
            <w:rStyle w:val="Hyperlink"/>
            <w:sz w:val="24"/>
            <w:szCs w:val="24"/>
          </w:rPr>
          <w:t>nz.careers@onefortyone.co.nz</w:t>
        </w:r>
      </w:hyperlink>
      <w:r w:rsidRPr="00B20CC5">
        <w:rPr>
          <w:color w:val="4F81BD" w:themeColor="accent1"/>
          <w:sz w:val="24"/>
          <w:szCs w:val="24"/>
        </w:rPr>
        <w:t xml:space="preserve"> </w:t>
      </w:r>
      <w:r w:rsidRPr="00B20CC5">
        <w:rPr>
          <w:b/>
          <w:bCs/>
          <w:color w:val="4F81BD" w:themeColor="accent1"/>
          <w:sz w:val="24"/>
          <w:szCs w:val="24"/>
        </w:rPr>
        <w:t>b</w:t>
      </w:r>
      <w:r>
        <w:rPr>
          <w:b/>
          <w:bCs/>
          <w:color w:val="4F81BD" w:themeColor="accent1"/>
          <w:sz w:val="24"/>
          <w:szCs w:val="24"/>
        </w:rPr>
        <w:t>y</w:t>
      </w:r>
      <w:r w:rsidR="006F4051" w:rsidRPr="00B20CC5">
        <w:rPr>
          <w:b/>
          <w:bCs/>
          <w:color w:val="4F81BD" w:themeColor="accent1"/>
          <w:sz w:val="24"/>
          <w:szCs w:val="24"/>
        </w:rPr>
        <w:t xml:space="preserve"> </w:t>
      </w:r>
      <w:r w:rsidR="006F4051" w:rsidRPr="001C1077">
        <w:rPr>
          <w:b/>
          <w:bCs/>
          <w:color w:val="4F81BD" w:themeColor="accent1"/>
          <w:sz w:val="24"/>
          <w:szCs w:val="24"/>
        </w:rPr>
        <w:t>31</w:t>
      </w:r>
      <w:r w:rsidR="006F4051" w:rsidRPr="001C1077">
        <w:rPr>
          <w:b/>
          <w:bCs/>
          <w:color w:val="4F81BD" w:themeColor="accent1"/>
          <w:sz w:val="24"/>
          <w:szCs w:val="24"/>
          <w:vertAlign w:val="superscript"/>
        </w:rPr>
        <w:t>st</w:t>
      </w:r>
      <w:r w:rsidR="006F4051" w:rsidRPr="001C1077">
        <w:rPr>
          <w:b/>
          <w:bCs/>
          <w:color w:val="4F81BD" w:themeColor="accent1"/>
          <w:sz w:val="24"/>
          <w:szCs w:val="24"/>
        </w:rPr>
        <w:t xml:space="preserve"> August </w:t>
      </w:r>
      <w:r>
        <w:rPr>
          <w:b/>
          <w:bCs/>
          <w:color w:val="4F81BD" w:themeColor="accent1"/>
          <w:sz w:val="24"/>
          <w:szCs w:val="24"/>
        </w:rPr>
        <w:t>2025.</w:t>
      </w:r>
    </w:p>
    <w:sectPr w:rsidR="001D35CC" w:rsidSect="00152314">
      <w:footerReference w:type="default" r:id="rId14"/>
      <w:pgSz w:w="11910" w:h="16840"/>
      <w:pgMar w:top="737" w:right="1021" w:bottom="567" w:left="1021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AE65" w14:textId="77777777" w:rsidR="00541E98" w:rsidRDefault="00541E98">
      <w:r>
        <w:separator/>
      </w:r>
    </w:p>
  </w:endnote>
  <w:endnote w:type="continuationSeparator" w:id="0">
    <w:p w14:paraId="6FB30B6B" w14:textId="77777777" w:rsidR="00541E98" w:rsidRDefault="00541E98">
      <w:r>
        <w:continuationSeparator/>
      </w:r>
    </w:p>
  </w:endnote>
  <w:endnote w:type="continuationNotice" w:id="1">
    <w:p w14:paraId="577FE272" w14:textId="77777777" w:rsidR="00541E98" w:rsidRDefault="00541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CC36" w14:textId="6CA3C05A" w:rsidR="001D35CC" w:rsidRDefault="008116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1FECC39" wp14:editId="7F9E07F2">
              <wp:simplePos x="0" y="0"/>
              <wp:positionH relativeFrom="page">
                <wp:posOffset>5885815</wp:posOffset>
              </wp:positionH>
              <wp:positionV relativeFrom="page">
                <wp:posOffset>10071100</wp:posOffset>
              </wp:positionV>
              <wp:extent cx="1005205" cy="147955"/>
              <wp:effectExtent l="0" t="0" r="0" b="0"/>
              <wp:wrapNone/>
              <wp:docPr id="652921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CC3D" w14:textId="0A839C6A" w:rsidR="001D35CC" w:rsidRPr="00454125" w:rsidRDefault="00A70CD3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color w:val="00B0F0"/>
                              <w:sz w:val="16"/>
                              <w:szCs w:val="16"/>
                            </w:rPr>
                          </w:pP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54125">
                            <w:rPr>
                              <w:noProof/>
                              <w:color w:val="00B0F0"/>
                              <w:sz w:val="16"/>
                              <w:szCs w:val="16"/>
                            </w:rPr>
                            <w:t>1</w:t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54125">
                            <w:rPr>
                              <w:noProof/>
                              <w:color w:val="00B0F0"/>
                              <w:sz w:val="16"/>
                              <w:szCs w:val="16"/>
                            </w:rPr>
                            <w:t>2</w:t>
                          </w:r>
                          <w:r w:rsidRPr="00454125">
                            <w:rPr>
                              <w:color w:val="00B0F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ECC3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3.45pt;margin-top:793pt;width:79.15pt;height:11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" filled="f" stroked="f">
              <v:textbox inset="0,0,0,0">
                <w:txbxContent>
                  <w:p w14:paraId="01FECC3D" w14:textId="0A839C6A" w:rsidR="001D35CC" w:rsidRPr="00454125" w:rsidRDefault="00A70CD3">
                    <w:pPr>
                      <w:pStyle w:val="BodyText"/>
                      <w:spacing w:line="245" w:lineRule="exact"/>
                      <w:ind w:left="60"/>
                      <w:rPr>
                        <w:color w:val="00B0F0"/>
                        <w:sz w:val="16"/>
                        <w:szCs w:val="16"/>
                      </w:rPr>
                    </w:pPr>
                    <w:r w:rsidRPr="00454125">
                      <w:rPr>
                        <w:color w:val="00B0F0"/>
                        <w:sz w:val="16"/>
                        <w:szCs w:val="16"/>
                      </w:rPr>
                      <w:t xml:space="preserve">Page </w:t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fldChar w:fldCharType="begin"/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fldChar w:fldCharType="separate"/>
                    </w:r>
                    <w:r w:rsidRPr="00454125">
                      <w:rPr>
                        <w:noProof/>
                        <w:color w:val="00B0F0"/>
                        <w:sz w:val="16"/>
                        <w:szCs w:val="16"/>
                      </w:rPr>
                      <w:t>1</w:t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fldChar w:fldCharType="end"/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t xml:space="preserve"> of </w:t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fldChar w:fldCharType="begin"/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fldChar w:fldCharType="separate"/>
                    </w:r>
                    <w:r w:rsidRPr="00454125">
                      <w:rPr>
                        <w:noProof/>
                        <w:color w:val="00B0F0"/>
                        <w:sz w:val="16"/>
                        <w:szCs w:val="16"/>
                      </w:rPr>
                      <w:t>2</w:t>
                    </w:r>
                    <w:r w:rsidRPr="00454125">
                      <w:rPr>
                        <w:color w:val="00B0F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254B">
      <w:rPr>
        <w:noProof/>
      </w:rPr>
      <w:drawing>
        <wp:anchor distT="0" distB="0" distL="0" distR="0" simplePos="0" relativeHeight="251658240" behindDoc="1" locked="0" layoutInCell="1" allowOverlap="1" wp14:anchorId="01FECC37" wp14:editId="01FECC38">
          <wp:simplePos x="0" y="0"/>
          <wp:positionH relativeFrom="page">
            <wp:posOffset>732155</wp:posOffset>
          </wp:positionH>
          <wp:positionV relativeFrom="page">
            <wp:posOffset>10085069</wp:posOffset>
          </wp:positionV>
          <wp:extent cx="827405" cy="942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405" cy="94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F288" w14:textId="77777777" w:rsidR="00541E98" w:rsidRDefault="00541E98">
      <w:r>
        <w:separator/>
      </w:r>
    </w:p>
  </w:footnote>
  <w:footnote w:type="continuationSeparator" w:id="0">
    <w:p w14:paraId="57A16E20" w14:textId="77777777" w:rsidR="00541E98" w:rsidRDefault="00541E98">
      <w:r>
        <w:continuationSeparator/>
      </w:r>
    </w:p>
  </w:footnote>
  <w:footnote w:type="continuationNotice" w:id="1">
    <w:p w14:paraId="1FB85659" w14:textId="77777777" w:rsidR="00541E98" w:rsidRDefault="00541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7F77"/>
    <w:multiLevelType w:val="hybridMultilevel"/>
    <w:tmpl w:val="9D08CDFC"/>
    <w:lvl w:ilvl="0" w:tplc="1B4699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4C79"/>
    <w:multiLevelType w:val="hybridMultilevel"/>
    <w:tmpl w:val="05FA8FC2"/>
    <w:lvl w:ilvl="0" w:tplc="1409000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</w:abstractNum>
  <w:abstractNum w:abstractNumId="2" w15:restartNumberingAfterBreak="0">
    <w:nsid w:val="26DB4871"/>
    <w:multiLevelType w:val="hybridMultilevel"/>
    <w:tmpl w:val="CC9E4AA2"/>
    <w:lvl w:ilvl="0" w:tplc="B4E41426">
      <w:start w:val="1"/>
      <w:numFmt w:val="decimal"/>
      <w:lvlText w:val="%1."/>
      <w:lvlJc w:val="left"/>
      <w:pPr>
        <w:ind w:left="73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424345"/>
        <w:spacing w:val="0"/>
        <w:w w:val="100"/>
        <w:sz w:val="22"/>
        <w:szCs w:val="22"/>
        <w:lang w:val="en-AU" w:eastAsia="en-US" w:bidi="ar-SA"/>
      </w:rPr>
    </w:lvl>
    <w:lvl w:ilvl="1" w:tplc="66007AD6">
      <w:numFmt w:val="bullet"/>
      <w:lvlText w:val="•"/>
      <w:lvlJc w:val="left"/>
      <w:pPr>
        <w:ind w:left="1652" w:hanging="360"/>
      </w:pPr>
      <w:rPr>
        <w:rFonts w:hint="default"/>
        <w:lang w:val="en-AU" w:eastAsia="en-US" w:bidi="ar-SA"/>
      </w:rPr>
    </w:lvl>
    <w:lvl w:ilvl="2" w:tplc="C09CB056">
      <w:numFmt w:val="bullet"/>
      <w:lvlText w:val="•"/>
      <w:lvlJc w:val="left"/>
      <w:pPr>
        <w:ind w:left="2565" w:hanging="360"/>
      </w:pPr>
      <w:rPr>
        <w:rFonts w:hint="default"/>
        <w:lang w:val="en-AU" w:eastAsia="en-US" w:bidi="ar-SA"/>
      </w:rPr>
    </w:lvl>
    <w:lvl w:ilvl="3" w:tplc="82E279CE">
      <w:numFmt w:val="bullet"/>
      <w:lvlText w:val="•"/>
      <w:lvlJc w:val="left"/>
      <w:pPr>
        <w:ind w:left="3477" w:hanging="360"/>
      </w:pPr>
      <w:rPr>
        <w:rFonts w:hint="default"/>
        <w:lang w:val="en-AU" w:eastAsia="en-US" w:bidi="ar-SA"/>
      </w:rPr>
    </w:lvl>
    <w:lvl w:ilvl="4" w:tplc="7902A4A8">
      <w:numFmt w:val="bullet"/>
      <w:lvlText w:val="•"/>
      <w:lvlJc w:val="left"/>
      <w:pPr>
        <w:ind w:left="4390" w:hanging="360"/>
      </w:pPr>
      <w:rPr>
        <w:rFonts w:hint="default"/>
        <w:lang w:val="en-AU" w:eastAsia="en-US" w:bidi="ar-SA"/>
      </w:rPr>
    </w:lvl>
    <w:lvl w:ilvl="5" w:tplc="4426F1C2">
      <w:numFmt w:val="bullet"/>
      <w:lvlText w:val="•"/>
      <w:lvlJc w:val="left"/>
      <w:pPr>
        <w:ind w:left="5303" w:hanging="360"/>
      </w:pPr>
      <w:rPr>
        <w:rFonts w:hint="default"/>
        <w:lang w:val="en-AU" w:eastAsia="en-US" w:bidi="ar-SA"/>
      </w:rPr>
    </w:lvl>
    <w:lvl w:ilvl="6" w:tplc="4468C578">
      <w:numFmt w:val="bullet"/>
      <w:lvlText w:val="•"/>
      <w:lvlJc w:val="left"/>
      <w:pPr>
        <w:ind w:left="6215" w:hanging="360"/>
      </w:pPr>
      <w:rPr>
        <w:rFonts w:hint="default"/>
        <w:lang w:val="en-AU" w:eastAsia="en-US" w:bidi="ar-SA"/>
      </w:rPr>
    </w:lvl>
    <w:lvl w:ilvl="7" w:tplc="32266B4E">
      <w:numFmt w:val="bullet"/>
      <w:lvlText w:val="•"/>
      <w:lvlJc w:val="left"/>
      <w:pPr>
        <w:ind w:left="7128" w:hanging="360"/>
      </w:pPr>
      <w:rPr>
        <w:rFonts w:hint="default"/>
        <w:lang w:val="en-AU" w:eastAsia="en-US" w:bidi="ar-SA"/>
      </w:rPr>
    </w:lvl>
    <w:lvl w:ilvl="8" w:tplc="F96AE43A">
      <w:numFmt w:val="bullet"/>
      <w:lvlText w:val="•"/>
      <w:lvlJc w:val="left"/>
      <w:pPr>
        <w:ind w:left="8041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344866F6"/>
    <w:multiLevelType w:val="hybridMultilevel"/>
    <w:tmpl w:val="2E445B60"/>
    <w:lvl w:ilvl="0" w:tplc="28F46EC2">
      <w:numFmt w:val="bullet"/>
      <w:lvlText w:val="☐"/>
      <w:lvlJc w:val="left"/>
      <w:pPr>
        <w:ind w:left="112" w:hanging="330"/>
      </w:pPr>
      <w:rPr>
        <w:rFonts w:ascii="MS Gothic" w:eastAsia="MS Gothic" w:hAnsi="MS Gothic" w:cs="MS Gothic" w:hint="default"/>
        <w:b w:val="0"/>
        <w:bCs w:val="0"/>
        <w:i w:val="0"/>
        <w:iCs w:val="0"/>
        <w:color w:val="424345"/>
        <w:w w:val="100"/>
        <w:sz w:val="22"/>
        <w:szCs w:val="22"/>
        <w:lang w:val="en-AU" w:eastAsia="en-US" w:bidi="ar-SA"/>
      </w:rPr>
    </w:lvl>
    <w:lvl w:ilvl="1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2" w:tplc="1409000B">
      <w:start w:val="1"/>
      <w:numFmt w:val="bullet"/>
      <w:lvlText w:val=""/>
      <w:lvlJc w:val="left"/>
      <w:pPr>
        <w:ind w:left="1842" w:hanging="360"/>
      </w:pPr>
      <w:rPr>
        <w:rFonts w:ascii="Wingdings" w:hAnsi="Wingdings" w:hint="default"/>
      </w:rPr>
    </w:lvl>
    <w:lvl w:ilvl="3" w:tplc="7B7012D0">
      <w:numFmt w:val="bullet"/>
      <w:lvlText w:val="•"/>
      <w:lvlJc w:val="left"/>
      <w:pPr>
        <w:ind w:left="2845" w:hanging="360"/>
      </w:pPr>
      <w:rPr>
        <w:rFonts w:hint="default"/>
        <w:lang w:val="en-AU" w:eastAsia="en-US" w:bidi="ar-SA"/>
      </w:rPr>
    </w:lvl>
    <w:lvl w:ilvl="4" w:tplc="0756F294">
      <w:numFmt w:val="bullet"/>
      <w:lvlText w:val="•"/>
      <w:lvlJc w:val="left"/>
      <w:pPr>
        <w:ind w:left="3848" w:hanging="360"/>
      </w:pPr>
      <w:rPr>
        <w:rFonts w:hint="default"/>
        <w:lang w:val="en-AU" w:eastAsia="en-US" w:bidi="ar-SA"/>
      </w:rPr>
    </w:lvl>
    <w:lvl w:ilvl="5" w:tplc="B78A9846">
      <w:numFmt w:val="bullet"/>
      <w:lvlText w:val="•"/>
      <w:lvlJc w:val="left"/>
      <w:pPr>
        <w:ind w:left="4851" w:hanging="360"/>
      </w:pPr>
      <w:rPr>
        <w:rFonts w:hint="default"/>
        <w:lang w:val="en-AU" w:eastAsia="en-US" w:bidi="ar-SA"/>
      </w:rPr>
    </w:lvl>
    <w:lvl w:ilvl="6" w:tplc="4CC0F2AE">
      <w:numFmt w:val="bullet"/>
      <w:lvlText w:val="•"/>
      <w:lvlJc w:val="left"/>
      <w:pPr>
        <w:ind w:left="5854" w:hanging="360"/>
      </w:pPr>
      <w:rPr>
        <w:rFonts w:hint="default"/>
        <w:lang w:val="en-AU" w:eastAsia="en-US" w:bidi="ar-SA"/>
      </w:rPr>
    </w:lvl>
    <w:lvl w:ilvl="7" w:tplc="8C36851E">
      <w:numFmt w:val="bullet"/>
      <w:lvlText w:val="•"/>
      <w:lvlJc w:val="left"/>
      <w:pPr>
        <w:ind w:left="6857" w:hanging="360"/>
      </w:pPr>
      <w:rPr>
        <w:rFonts w:hint="default"/>
        <w:lang w:val="en-AU" w:eastAsia="en-US" w:bidi="ar-SA"/>
      </w:rPr>
    </w:lvl>
    <w:lvl w:ilvl="8" w:tplc="58FAE45C">
      <w:numFmt w:val="bullet"/>
      <w:lvlText w:val="•"/>
      <w:lvlJc w:val="left"/>
      <w:pPr>
        <w:ind w:left="7860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377C558E"/>
    <w:multiLevelType w:val="hybridMultilevel"/>
    <w:tmpl w:val="FDFEC2FE"/>
    <w:lvl w:ilvl="0" w:tplc="FFFFFFFF">
      <w:numFmt w:val="bullet"/>
      <w:lvlText w:val="☐"/>
      <w:lvlJc w:val="left"/>
      <w:pPr>
        <w:ind w:left="112" w:hanging="330"/>
      </w:pPr>
      <w:rPr>
        <w:rFonts w:ascii="MS Gothic" w:eastAsia="MS Gothic" w:hAnsi="MS Gothic" w:cs="MS Gothic" w:hint="default"/>
        <w:b w:val="0"/>
        <w:bCs w:val="0"/>
        <w:i w:val="0"/>
        <w:iCs w:val="0"/>
        <w:color w:val="424345"/>
        <w:w w:val="100"/>
        <w:sz w:val="22"/>
        <w:szCs w:val="22"/>
        <w:lang w:val="en-AU" w:eastAsia="en-US" w:bidi="ar-SA"/>
      </w:rPr>
    </w:lvl>
    <w:lvl w:ilvl="1" w:tplc="FFFFFFFF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24345"/>
        <w:w w:val="100"/>
        <w:sz w:val="22"/>
        <w:szCs w:val="22"/>
        <w:lang w:val="en-AU" w:eastAsia="en-US" w:bidi="ar-SA"/>
      </w:rPr>
    </w:lvl>
    <w:lvl w:ilvl="2" w:tplc="1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845" w:hanging="360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3848" w:hanging="360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4851" w:hanging="360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854" w:hanging="360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857" w:hanging="360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860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4907501A"/>
    <w:multiLevelType w:val="hybridMultilevel"/>
    <w:tmpl w:val="BA2226E8"/>
    <w:lvl w:ilvl="0" w:tplc="FFFFFFFF">
      <w:numFmt w:val="bullet"/>
      <w:lvlText w:val="☐"/>
      <w:lvlJc w:val="left"/>
      <w:pPr>
        <w:ind w:left="112" w:hanging="330"/>
      </w:pPr>
      <w:rPr>
        <w:rFonts w:ascii="MS Gothic" w:eastAsia="MS Gothic" w:hAnsi="MS Gothic" w:cs="MS Gothic" w:hint="default"/>
        <w:b w:val="0"/>
        <w:bCs w:val="0"/>
        <w:i w:val="0"/>
        <w:iCs w:val="0"/>
        <w:color w:val="424345"/>
        <w:w w:val="100"/>
        <w:sz w:val="22"/>
        <w:szCs w:val="22"/>
        <w:lang w:val="en-AU" w:eastAsia="en-US" w:bidi="ar-SA"/>
      </w:rPr>
    </w:lvl>
    <w:lvl w:ilvl="1" w:tplc="FFFFFFFF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24345"/>
        <w:w w:val="100"/>
        <w:sz w:val="22"/>
        <w:szCs w:val="22"/>
        <w:lang w:val="en-AU" w:eastAsia="en-US" w:bidi="ar-SA"/>
      </w:rPr>
    </w:lvl>
    <w:lvl w:ilvl="2" w:tplc="1B4699E8">
      <w:start w:val="1"/>
      <w:numFmt w:val="bullet"/>
      <w:lvlText w:val=""/>
      <w:lvlJc w:val="left"/>
      <w:pPr>
        <w:ind w:left="184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845" w:hanging="360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3848" w:hanging="360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4851" w:hanging="360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854" w:hanging="360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857" w:hanging="360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860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5DB40A27"/>
    <w:multiLevelType w:val="hybridMultilevel"/>
    <w:tmpl w:val="4174637A"/>
    <w:lvl w:ilvl="0" w:tplc="1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EC25643"/>
    <w:multiLevelType w:val="hybridMultilevel"/>
    <w:tmpl w:val="D38050BE"/>
    <w:lvl w:ilvl="0" w:tplc="1409000F">
      <w:start w:val="1"/>
      <w:numFmt w:val="decimal"/>
      <w:lvlText w:val="%1."/>
      <w:lvlJc w:val="left"/>
      <w:pPr>
        <w:ind w:left="832" w:hanging="360"/>
      </w:pPr>
    </w:lvl>
    <w:lvl w:ilvl="1" w:tplc="14090019" w:tentative="1">
      <w:start w:val="1"/>
      <w:numFmt w:val="lowerLetter"/>
      <w:lvlText w:val="%2."/>
      <w:lvlJc w:val="left"/>
      <w:pPr>
        <w:ind w:left="1552" w:hanging="360"/>
      </w:pPr>
    </w:lvl>
    <w:lvl w:ilvl="2" w:tplc="1409001B" w:tentative="1">
      <w:start w:val="1"/>
      <w:numFmt w:val="lowerRoman"/>
      <w:lvlText w:val="%3."/>
      <w:lvlJc w:val="right"/>
      <w:pPr>
        <w:ind w:left="2272" w:hanging="180"/>
      </w:pPr>
    </w:lvl>
    <w:lvl w:ilvl="3" w:tplc="1409000F" w:tentative="1">
      <w:start w:val="1"/>
      <w:numFmt w:val="decimal"/>
      <w:lvlText w:val="%4."/>
      <w:lvlJc w:val="left"/>
      <w:pPr>
        <w:ind w:left="2992" w:hanging="360"/>
      </w:pPr>
    </w:lvl>
    <w:lvl w:ilvl="4" w:tplc="14090019" w:tentative="1">
      <w:start w:val="1"/>
      <w:numFmt w:val="lowerLetter"/>
      <w:lvlText w:val="%5."/>
      <w:lvlJc w:val="left"/>
      <w:pPr>
        <w:ind w:left="3712" w:hanging="360"/>
      </w:pPr>
    </w:lvl>
    <w:lvl w:ilvl="5" w:tplc="1409001B" w:tentative="1">
      <w:start w:val="1"/>
      <w:numFmt w:val="lowerRoman"/>
      <w:lvlText w:val="%6."/>
      <w:lvlJc w:val="right"/>
      <w:pPr>
        <w:ind w:left="4432" w:hanging="180"/>
      </w:pPr>
    </w:lvl>
    <w:lvl w:ilvl="6" w:tplc="1409000F" w:tentative="1">
      <w:start w:val="1"/>
      <w:numFmt w:val="decimal"/>
      <w:lvlText w:val="%7."/>
      <w:lvlJc w:val="left"/>
      <w:pPr>
        <w:ind w:left="5152" w:hanging="360"/>
      </w:pPr>
    </w:lvl>
    <w:lvl w:ilvl="7" w:tplc="14090019" w:tentative="1">
      <w:start w:val="1"/>
      <w:numFmt w:val="lowerLetter"/>
      <w:lvlText w:val="%8."/>
      <w:lvlJc w:val="left"/>
      <w:pPr>
        <w:ind w:left="5872" w:hanging="360"/>
      </w:pPr>
    </w:lvl>
    <w:lvl w:ilvl="8" w:tplc="1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71BC00D2"/>
    <w:multiLevelType w:val="hybridMultilevel"/>
    <w:tmpl w:val="4E0EF37C"/>
    <w:lvl w:ilvl="0" w:tplc="65641BD4">
      <w:numFmt w:val="bullet"/>
      <w:lvlText w:val=""/>
      <w:lvlJc w:val="left"/>
      <w:pPr>
        <w:ind w:left="73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D7B01866">
      <w:numFmt w:val="bullet"/>
      <w:lvlText w:val="–"/>
      <w:lvlJc w:val="left"/>
      <w:pPr>
        <w:ind w:left="10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790AF49A">
      <w:numFmt w:val="bullet"/>
      <w:lvlText w:val="•"/>
      <w:lvlJc w:val="left"/>
      <w:pPr>
        <w:ind w:left="2039" w:hanging="284"/>
      </w:pPr>
      <w:rPr>
        <w:rFonts w:hint="default"/>
        <w:lang w:val="en-AU" w:eastAsia="en-US" w:bidi="ar-SA"/>
      </w:rPr>
    </w:lvl>
    <w:lvl w:ilvl="3" w:tplc="7E7840D2">
      <w:numFmt w:val="bullet"/>
      <w:lvlText w:val="•"/>
      <w:lvlJc w:val="left"/>
      <w:pPr>
        <w:ind w:left="3060" w:hanging="284"/>
      </w:pPr>
      <w:rPr>
        <w:rFonts w:hint="default"/>
        <w:lang w:val="en-AU" w:eastAsia="en-US" w:bidi="ar-SA"/>
      </w:rPr>
    </w:lvl>
    <w:lvl w:ilvl="4" w:tplc="4BE28868">
      <w:numFmt w:val="bullet"/>
      <w:lvlText w:val="•"/>
      <w:lvlJc w:val="left"/>
      <w:pPr>
        <w:ind w:left="4081" w:hanging="284"/>
      </w:pPr>
      <w:rPr>
        <w:rFonts w:hint="default"/>
        <w:lang w:val="en-AU" w:eastAsia="en-US" w:bidi="ar-SA"/>
      </w:rPr>
    </w:lvl>
    <w:lvl w:ilvl="5" w:tplc="5E764E3C">
      <w:numFmt w:val="bullet"/>
      <w:lvlText w:val="•"/>
      <w:lvlJc w:val="left"/>
      <w:pPr>
        <w:ind w:left="5101" w:hanging="284"/>
      </w:pPr>
      <w:rPr>
        <w:rFonts w:hint="default"/>
        <w:lang w:val="en-AU" w:eastAsia="en-US" w:bidi="ar-SA"/>
      </w:rPr>
    </w:lvl>
    <w:lvl w:ilvl="6" w:tplc="EDA20CD4">
      <w:numFmt w:val="bullet"/>
      <w:lvlText w:val="•"/>
      <w:lvlJc w:val="left"/>
      <w:pPr>
        <w:ind w:left="6122" w:hanging="284"/>
      </w:pPr>
      <w:rPr>
        <w:rFonts w:hint="default"/>
        <w:lang w:val="en-AU" w:eastAsia="en-US" w:bidi="ar-SA"/>
      </w:rPr>
    </w:lvl>
    <w:lvl w:ilvl="7" w:tplc="7E0C016E">
      <w:numFmt w:val="bullet"/>
      <w:lvlText w:val="•"/>
      <w:lvlJc w:val="left"/>
      <w:pPr>
        <w:ind w:left="7143" w:hanging="284"/>
      </w:pPr>
      <w:rPr>
        <w:rFonts w:hint="default"/>
        <w:lang w:val="en-AU" w:eastAsia="en-US" w:bidi="ar-SA"/>
      </w:rPr>
    </w:lvl>
    <w:lvl w:ilvl="8" w:tplc="57AE2914">
      <w:numFmt w:val="bullet"/>
      <w:lvlText w:val="•"/>
      <w:lvlJc w:val="left"/>
      <w:pPr>
        <w:ind w:left="8163" w:hanging="284"/>
      </w:pPr>
      <w:rPr>
        <w:rFonts w:hint="default"/>
        <w:lang w:val="en-AU" w:eastAsia="en-US" w:bidi="ar-SA"/>
      </w:rPr>
    </w:lvl>
  </w:abstractNum>
  <w:num w:numId="1" w16cid:durableId="1254630222">
    <w:abstractNumId w:val="2"/>
  </w:num>
  <w:num w:numId="2" w16cid:durableId="1623420483">
    <w:abstractNumId w:val="8"/>
  </w:num>
  <w:num w:numId="3" w16cid:durableId="1232543434">
    <w:abstractNumId w:val="3"/>
  </w:num>
  <w:num w:numId="4" w16cid:durableId="948202028">
    <w:abstractNumId w:val="5"/>
  </w:num>
  <w:num w:numId="5" w16cid:durableId="554044190">
    <w:abstractNumId w:val="0"/>
  </w:num>
  <w:num w:numId="6" w16cid:durableId="1630623923">
    <w:abstractNumId w:val="4"/>
  </w:num>
  <w:num w:numId="7" w16cid:durableId="446974402">
    <w:abstractNumId w:val="6"/>
  </w:num>
  <w:num w:numId="8" w16cid:durableId="1877424645">
    <w:abstractNumId w:val="1"/>
  </w:num>
  <w:num w:numId="9" w16cid:durableId="862788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CC"/>
    <w:rsid w:val="00022A97"/>
    <w:rsid w:val="000378F2"/>
    <w:rsid w:val="00056463"/>
    <w:rsid w:val="0009707D"/>
    <w:rsid w:val="00097DBB"/>
    <w:rsid w:val="000A6541"/>
    <w:rsid w:val="000C2F25"/>
    <w:rsid w:val="000C5366"/>
    <w:rsid w:val="000D145B"/>
    <w:rsid w:val="000F3E5F"/>
    <w:rsid w:val="000F58F3"/>
    <w:rsid w:val="000F72C5"/>
    <w:rsid w:val="00101092"/>
    <w:rsid w:val="0010131F"/>
    <w:rsid w:val="00107F2A"/>
    <w:rsid w:val="0011204C"/>
    <w:rsid w:val="0011754E"/>
    <w:rsid w:val="00132360"/>
    <w:rsid w:val="00140647"/>
    <w:rsid w:val="00152314"/>
    <w:rsid w:val="00160777"/>
    <w:rsid w:val="001707CB"/>
    <w:rsid w:val="001821E2"/>
    <w:rsid w:val="00193CF1"/>
    <w:rsid w:val="00197FD0"/>
    <w:rsid w:val="001C1077"/>
    <w:rsid w:val="001C4040"/>
    <w:rsid w:val="001D35CC"/>
    <w:rsid w:val="001E4267"/>
    <w:rsid w:val="001E5054"/>
    <w:rsid w:val="00217E9C"/>
    <w:rsid w:val="00233C14"/>
    <w:rsid w:val="00257DBA"/>
    <w:rsid w:val="002732CD"/>
    <w:rsid w:val="00284223"/>
    <w:rsid w:val="00284B76"/>
    <w:rsid w:val="00295D21"/>
    <w:rsid w:val="00297BE8"/>
    <w:rsid w:val="002A24C2"/>
    <w:rsid w:val="002B3E2A"/>
    <w:rsid w:val="002C7897"/>
    <w:rsid w:val="002E4302"/>
    <w:rsid w:val="002E499A"/>
    <w:rsid w:val="002F48DD"/>
    <w:rsid w:val="0032209F"/>
    <w:rsid w:val="00322752"/>
    <w:rsid w:val="00350472"/>
    <w:rsid w:val="00360C9E"/>
    <w:rsid w:val="003C53C5"/>
    <w:rsid w:val="003D0056"/>
    <w:rsid w:val="003D0894"/>
    <w:rsid w:val="003D3B15"/>
    <w:rsid w:val="003E7F87"/>
    <w:rsid w:val="003F550F"/>
    <w:rsid w:val="00404674"/>
    <w:rsid w:val="00433327"/>
    <w:rsid w:val="00450437"/>
    <w:rsid w:val="00454125"/>
    <w:rsid w:val="0047228E"/>
    <w:rsid w:val="0048119B"/>
    <w:rsid w:val="004A2961"/>
    <w:rsid w:val="004B1AE2"/>
    <w:rsid w:val="004D024C"/>
    <w:rsid w:val="004F0320"/>
    <w:rsid w:val="004F3B3F"/>
    <w:rsid w:val="004F4130"/>
    <w:rsid w:val="00541E98"/>
    <w:rsid w:val="005610F9"/>
    <w:rsid w:val="005919B6"/>
    <w:rsid w:val="005A57EA"/>
    <w:rsid w:val="005B1175"/>
    <w:rsid w:val="005D43EB"/>
    <w:rsid w:val="005D694C"/>
    <w:rsid w:val="005F56F2"/>
    <w:rsid w:val="0061000E"/>
    <w:rsid w:val="006307FF"/>
    <w:rsid w:val="006528C3"/>
    <w:rsid w:val="0065477F"/>
    <w:rsid w:val="00683499"/>
    <w:rsid w:val="00693669"/>
    <w:rsid w:val="00694828"/>
    <w:rsid w:val="006D29E2"/>
    <w:rsid w:val="006F3C91"/>
    <w:rsid w:val="006F4051"/>
    <w:rsid w:val="00702A30"/>
    <w:rsid w:val="007252F8"/>
    <w:rsid w:val="00725A00"/>
    <w:rsid w:val="0075239F"/>
    <w:rsid w:val="00760C6A"/>
    <w:rsid w:val="00764C6B"/>
    <w:rsid w:val="007807E0"/>
    <w:rsid w:val="00781C4B"/>
    <w:rsid w:val="007A0A51"/>
    <w:rsid w:val="007A2FC8"/>
    <w:rsid w:val="007B1030"/>
    <w:rsid w:val="007B6FFE"/>
    <w:rsid w:val="007C4DE8"/>
    <w:rsid w:val="008116DD"/>
    <w:rsid w:val="00813563"/>
    <w:rsid w:val="00813568"/>
    <w:rsid w:val="00820177"/>
    <w:rsid w:val="00832D82"/>
    <w:rsid w:val="00872CC1"/>
    <w:rsid w:val="0088523A"/>
    <w:rsid w:val="008A320D"/>
    <w:rsid w:val="008A5800"/>
    <w:rsid w:val="008A6BBD"/>
    <w:rsid w:val="008C2544"/>
    <w:rsid w:val="008C461A"/>
    <w:rsid w:val="008C7027"/>
    <w:rsid w:val="008E0019"/>
    <w:rsid w:val="008E396F"/>
    <w:rsid w:val="009028EC"/>
    <w:rsid w:val="00906BE7"/>
    <w:rsid w:val="00911A75"/>
    <w:rsid w:val="009163B7"/>
    <w:rsid w:val="009167C9"/>
    <w:rsid w:val="00921CD2"/>
    <w:rsid w:val="009300BA"/>
    <w:rsid w:val="00930649"/>
    <w:rsid w:val="00934800"/>
    <w:rsid w:val="00946FEA"/>
    <w:rsid w:val="0096418F"/>
    <w:rsid w:val="00972974"/>
    <w:rsid w:val="009739AB"/>
    <w:rsid w:val="00986B8C"/>
    <w:rsid w:val="00987080"/>
    <w:rsid w:val="009A448C"/>
    <w:rsid w:val="009B0B32"/>
    <w:rsid w:val="009B2DE2"/>
    <w:rsid w:val="009D18D1"/>
    <w:rsid w:val="00A00DCF"/>
    <w:rsid w:val="00A1244E"/>
    <w:rsid w:val="00A13C07"/>
    <w:rsid w:val="00A21B13"/>
    <w:rsid w:val="00A32C66"/>
    <w:rsid w:val="00A4343F"/>
    <w:rsid w:val="00A45117"/>
    <w:rsid w:val="00A53C65"/>
    <w:rsid w:val="00A60E9D"/>
    <w:rsid w:val="00A70CD3"/>
    <w:rsid w:val="00A724EE"/>
    <w:rsid w:val="00A72BCE"/>
    <w:rsid w:val="00A844AD"/>
    <w:rsid w:val="00A8529B"/>
    <w:rsid w:val="00AB56D6"/>
    <w:rsid w:val="00AD3EC5"/>
    <w:rsid w:val="00AE225B"/>
    <w:rsid w:val="00B20CC5"/>
    <w:rsid w:val="00B21A96"/>
    <w:rsid w:val="00B360F8"/>
    <w:rsid w:val="00B40466"/>
    <w:rsid w:val="00B44E63"/>
    <w:rsid w:val="00B63527"/>
    <w:rsid w:val="00B74D2F"/>
    <w:rsid w:val="00B8549E"/>
    <w:rsid w:val="00B96218"/>
    <w:rsid w:val="00BA0520"/>
    <w:rsid w:val="00BA4FC7"/>
    <w:rsid w:val="00BB4FB3"/>
    <w:rsid w:val="00BB53EA"/>
    <w:rsid w:val="00BC035B"/>
    <w:rsid w:val="00BD3406"/>
    <w:rsid w:val="00BE6CB4"/>
    <w:rsid w:val="00C20EF0"/>
    <w:rsid w:val="00C258A1"/>
    <w:rsid w:val="00C32066"/>
    <w:rsid w:val="00C46A5C"/>
    <w:rsid w:val="00C5263D"/>
    <w:rsid w:val="00C53750"/>
    <w:rsid w:val="00C626A5"/>
    <w:rsid w:val="00C639D2"/>
    <w:rsid w:val="00C74107"/>
    <w:rsid w:val="00C82C9F"/>
    <w:rsid w:val="00CD09AF"/>
    <w:rsid w:val="00CD1DE5"/>
    <w:rsid w:val="00CD4B9C"/>
    <w:rsid w:val="00CD7E25"/>
    <w:rsid w:val="00CE2B08"/>
    <w:rsid w:val="00D0254B"/>
    <w:rsid w:val="00D0571B"/>
    <w:rsid w:val="00D07DB9"/>
    <w:rsid w:val="00D34CE0"/>
    <w:rsid w:val="00D44ECE"/>
    <w:rsid w:val="00D4666B"/>
    <w:rsid w:val="00D71127"/>
    <w:rsid w:val="00D7311C"/>
    <w:rsid w:val="00D77BC8"/>
    <w:rsid w:val="00D81966"/>
    <w:rsid w:val="00D9535D"/>
    <w:rsid w:val="00D96CA1"/>
    <w:rsid w:val="00D978F4"/>
    <w:rsid w:val="00DA5A8D"/>
    <w:rsid w:val="00DB18EE"/>
    <w:rsid w:val="00DC3371"/>
    <w:rsid w:val="00DC5097"/>
    <w:rsid w:val="00DC690F"/>
    <w:rsid w:val="00DC7D86"/>
    <w:rsid w:val="00DE55FE"/>
    <w:rsid w:val="00E25FE0"/>
    <w:rsid w:val="00E41523"/>
    <w:rsid w:val="00E4376E"/>
    <w:rsid w:val="00E56571"/>
    <w:rsid w:val="00E61EFE"/>
    <w:rsid w:val="00E652C6"/>
    <w:rsid w:val="00E72AA4"/>
    <w:rsid w:val="00EB79CB"/>
    <w:rsid w:val="00ED1E3B"/>
    <w:rsid w:val="00EF2146"/>
    <w:rsid w:val="00F12374"/>
    <w:rsid w:val="00F277F9"/>
    <w:rsid w:val="00F41BB5"/>
    <w:rsid w:val="00F52E8B"/>
    <w:rsid w:val="00F61536"/>
    <w:rsid w:val="00F92418"/>
    <w:rsid w:val="00F92C59"/>
    <w:rsid w:val="00F93643"/>
    <w:rsid w:val="00F93C80"/>
    <w:rsid w:val="00F946CE"/>
    <w:rsid w:val="00FA632B"/>
    <w:rsid w:val="00FA71A6"/>
    <w:rsid w:val="00FD4B8B"/>
    <w:rsid w:val="00FF0B39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ECBC1"/>
  <w15:docId w15:val="{38FA1ADB-ACEF-4CC6-B646-6E93C9BD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link w:val="Heading1Char"/>
    <w:uiPriority w:val="9"/>
    <w:qFormat/>
    <w:rsid w:val="00D77BC8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"/>
      <w:ind w:left="11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96" w:hanging="284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987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80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80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70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CD3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70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CD3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D77BC8"/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D711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1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2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z.careers@onefortyone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PersistId xmlns="6c9f422d-cc52-462e-bdef-01de59ca2540" xsi:nil="true"/>
    <_dlc_DocId xmlns="6c9f422d-cc52-462e-bdef-01de59ca2540">U5RCTUST6MMN-217290846-206</_dlc_DocId>
    <_dlc_DocIdUrl xmlns="6c9f422d-cc52-462e-bdef-01de59ca2540">
      <Url>https://onefortyone.sharepoint.com/sites/nzrecruit/_layouts/15/DocIdRedir.aspx?ID=U5RCTUST6MMN-217290846-206</Url>
      <Description>U5RCTUST6MMN-217290846-206</Description>
    </_dlc_DocIdUrl>
    <PRAText3 xmlns="f4df8560-f44b-44af-a481-62404e2736c1" xsi:nil="true"/>
    <Year xmlns="f4df8560-f44b-44af-a481-62404e2736c1" xsi:nil="true"/>
    <DocTypeName xmlns="f4df8560-f44b-44af-a481-62404e2736c1" xsi:nil="true"/>
    <FerretDescription xmlns="f4df8560-f44b-44af-a481-62404e2736c1" xsi:nil="true"/>
    <Organisation xmlns="f4df8560-f44b-44af-a481-62404e2736c1" xsi:nil="true"/>
    <FerretDocTypeName xmlns="f4df8560-f44b-44af-a481-62404e2736c1" xsi:nil="true"/>
    <DocumentType xmlns="f4df8560-f44b-44af-a481-62404e2736c1" xsi:nil="true"/>
    <Function xmlns="f4df8560-f44b-44af-a481-62404e2736c1">People Management</Function>
    <Activity xmlns="f4df8560-f44b-44af-a481-62404e2736c1">Recruitment</Activity>
    <AccountType xmlns="f4df8560-f44b-44af-a481-62404e2736c1" xsi:nil="true"/>
    <AccountField3 xmlns="f4df8560-f44b-44af-a481-62404e2736c1" xsi:nil="true"/>
    <DocLookup3 xmlns="f4df8560-f44b-44af-a481-62404e2736c1" xsi:nil="true"/>
    <PRADate1 xmlns="f4df8560-f44b-44af-a481-62404e2736c1" xsi:nil="true"/>
    <FileName xmlns="f4df8560-f44b-44af-a481-62404e2736c1" xsi:nil="true"/>
    <Case xmlns="f4df8560-f44b-44af-a481-62404e2736c1">NA</Case>
    <PRAText1 xmlns="f4df8560-f44b-44af-a481-62404e2736c1" xsi:nil="true"/>
    <HarvestBlock xmlns="f4df8560-f44b-44af-a481-62404e2736c1" xsi:nil="true"/>
    <Subactivity xmlns="f4df8560-f44b-44af-a481-62404e2736c1">Scholarships</Subactivity>
    <DocLookup2 xmlns="f4df8560-f44b-44af-a481-62404e2736c1" xsi:nil="true"/>
    <Project xmlns="f4df8560-f44b-44af-a481-62404e2736c1" xsi:nil="true"/>
    <AccountNumber xmlns="f4df8560-f44b-44af-a481-62404e2736c1" xsi:nil="true"/>
    <PRADate2 xmlns="f4df8560-f44b-44af-a481-62404e2736c1" xsi:nil="true"/>
    <AccountField3Label xmlns="f4df8560-f44b-44af-a481-62404e2736c1" xsi:nil="true"/>
    <ForestDescription xmlns="f4df8560-f44b-44af-a481-62404e2736c1" xsi:nil="true"/>
    <PRAText2 xmlns="f4df8560-f44b-44af-a481-62404e2736c1" xsi:nil="true"/>
    <AccountName xmlns="f4df8560-f44b-44af-a481-62404e2736c1" xsi:nil="true"/>
    <Description0 xmlns="f4df8560-f44b-44af-a481-62404e2736c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9CE1F6E5D7203046BF9BF5268F9277EF" ma:contentTypeVersion="54" ma:contentTypeDescription="Create a new document." ma:contentTypeScope="" ma:versionID="a66caf0eb16d1865b94bbe7b3a7581c5">
  <xsd:schema xmlns:xsd="http://www.w3.org/2001/XMLSchema" xmlns:xs="http://www.w3.org/2001/XMLSchema" xmlns:p="http://schemas.microsoft.com/office/2006/metadata/properties" xmlns:ns1="http://schemas.microsoft.com/sharepoint/v3" xmlns:ns2="f4df8560-f44b-44af-a481-62404e2736c1" xmlns:ns3="6c9f422d-cc52-462e-bdef-01de59ca2540" targetNamespace="http://schemas.microsoft.com/office/2006/metadata/properties" ma:root="true" ma:fieldsID="eaad6ca62ffd8ff5e1c4e11acffa593d" ns1:_="" ns2:_="" ns3:_="">
    <xsd:import namespace="http://schemas.microsoft.com/sharepoint/v3"/>
    <xsd:import namespace="f4df8560-f44b-44af-a481-62404e2736c1"/>
    <xsd:import namespace="6c9f422d-cc52-462e-bdef-01de59ca2540"/>
    <xsd:element name="properties">
      <xsd:complexType>
        <xsd:sequence>
          <xsd:element name="documentManagement">
            <xsd:complexType>
              <xsd:all>
                <xsd:element ref="ns2:Subactivity" minOccurs="0"/>
                <xsd:element ref="ns2:DocumentType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PRADate1" minOccurs="0"/>
                <xsd:element ref="ns2:PRADate2" minOccurs="0"/>
                <xsd:element ref="ns2:PRAText1" minOccurs="0"/>
                <xsd:element ref="ns2:PRAText2" minOccurs="0"/>
                <xsd:element ref="ns2:PRAText3" minOccurs="0"/>
                <xsd:element ref="ns2:Year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AccountName" minOccurs="0"/>
                <xsd:element ref="ns2:AccountNumber" minOccurs="0"/>
                <xsd:element ref="ns2:AccountType" minOccurs="0"/>
                <xsd:element ref="ns2:DocLookup2" minOccurs="0"/>
                <xsd:element ref="ns2:DocLookup3" minOccurs="0"/>
                <xsd:element ref="ns2:DocTypeName" minOccurs="0"/>
                <xsd:element ref="ns2:FileName" minOccurs="0"/>
                <xsd:element ref="ns2:ForestDescription" minOccurs="0"/>
                <xsd:element ref="ns2:HarvestBlock" minOccurs="0"/>
                <xsd:element ref="ns2:Organisation" minOccurs="0"/>
                <xsd:element ref="ns2:AccountField3" minOccurs="0"/>
                <xsd:element ref="ns2:AccountField3Label" minOccurs="0"/>
                <xsd:element ref="ns2:FerretDescription" minOccurs="0"/>
                <xsd:element ref="ns2:FerretDocTypeName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f8560-f44b-44af-a481-62404e2736c1" elementFormDefault="qualified">
    <xsd:import namespace="http://schemas.microsoft.com/office/2006/documentManagement/types"/>
    <xsd:import namespace="http://schemas.microsoft.com/office/infopath/2007/PartnerControls"/>
    <xsd:element name="Subactivity" ma:index="8" nillable="true" ma:displayName="Subactivity" ma:default="Scholarships" ma:hidden="true" ma:internalName="Subactivity" ma:readOnly="false">
      <xsd:simpleType>
        <xsd:restriction base="dms:Text">
          <xsd:maxLength value="255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CONTRACT, Variation, Agreement"/>
          <xsd:enumeration value="CORRESPONDENCE"/>
          <xsd:enumeration value="DESIGN related"/>
          <xsd:enumeration value="EMPLOYMENT related"/>
          <xsd:enumeration value="FINANCIAL and purchasing related"/>
          <xsd:enumeration value="INSURANCE RELATED"/>
          <xsd:enumeration value="KNOWLEDGE article"/>
          <xsd:enumeration value="MEETING related"/>
          <xsd:enumeration value="MEMO, Filenote"/>
          <xsd:enumeration value="MODEL, Calculation, Working"/>
          <xsd:enumeration value="PHOTO, Image, Drawing, Multi-media"/>
          <xsd:enumeration value="PRESENTATION"/>
          <xsd:enumeration value="PROPOSAL"/>
          <xsd:enumeration value="PUBLICATION"/>
          <xsd:enumeration value="REPORT, Strategy, Plan"/>
          <xsd:enumeration value="RULE, Policy, Procedure"/>
          <xsd:enumeration value="SCREENSHOT"/>
          <xsd:enumeration value="SHIPTRACK"/>
          <xsd:enumeration value="SPECIFICATION Standard"/>
          <xsd:enumeration value="TEMPLATE, Checklist, Form"/>
          <xsd:enumeration value="THIRD PARTY information"/>
        </xsd:restriction>
      </xsd:simpleType>
    </xsd:element>
    <xsd:element name="Function" ma:index="10" nillable="true" ma:displayName="Function" ma:default="People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11" nillable="true" ma:displayName="Activity" ma:default="Recruitment" ma:hidden="true" ma:internalName="Activity" ma:readOnly="false">
      <xsd:simpleType>
        <xsd:restriction base="dms:Text">
          <xsd:maxLength value="255"/>
        </xsd:restriction>
      </xsd:simpleType>
    </xsd:element>
    <xsd:element name="Project" ma:index="12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PRADate1" ma:index="1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15" nillable="true" ma:displayName="PRA Date 2" ma:format="DateOnly" ma:hidden="true" ma:internalName="PRADate2" ma:readOnly="false">
      <xsd:simpleType>
        <xsd:restriction base="dms:DateTime"/>
      </xsd:simpleType>
    </xsd:element>
    <xsd:element name="PRAText1" ma:index="1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Year" ma:index="19" nillable="true" ma:displayName="Year" ma:format="Dropdown" ma:internalName="Year" ma:readOnly="false">
      <xsd:simpleType>
        <xsd:restriction base="dms:Choice">
          <xsd:enumeration value="2015 and before"/>
          <xsd:enumeration value="2016"/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22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  <xsd:element name="AccountName" ma:index="23" nillable="true" ma:displayName="AccountName" ma:hidden="true" ma:internalName="AccountName" ma:readOnly="false">
      <xsd:simpleType>
        <xsd:restriction base="dms:Text">
          <xsd:maxLength value="255"/>
        </xsd:restriction>
      </xsd:simpleType>
    </xsd:element>
    <xsd:element name="AccountNumber" ma:index="24" nillable="true" ma:displayName="AccountNumber" ma:hidden="true" ma:internalName="AccountNumber" ma:readOnly="false">
      <xsd:simpleType>
        <xsd:restriction base="dms:Text">
          <xsd:maxLength value="255"/>
        </xsd:restriction>
      </xsd:simpleType>
    </xsd:element>
    <xsd:element name="AccountType" ma:index="25" nillable="true" ma:displayName="AccountType" ma:hidden="true" ma:internalName="AccountType" ma:readOnly="false">
      <xsd:simpleType>
        <xsd:restriction base="dms:Text">
          <xsd:maxLength value="255"/>
        </xsd:restriction>
      </xsd:simpleType>
    </xsd:element>
    <xsd:element name="DocLookup2" ma:index="26" nillable="true" ma:displayName="DocLookup2" ma:hidden="true" ma:internalName="DocLookup2" ma:readOnly="false">
      <xsd:simpleType>
        <xsd:restriction base="dms:Text">
          <xsd:maxLength value="255"/>
        </xsd:restriction>
      </xsd:simpleType>
    </xsd:element>
    <xsd:element name="DocLookup3" ma:index="27" nillable="true" ma:displayName="DocLookup3" ma:hidden="true" ma:internalName="DocLookup3" ma:readOnly="false">
      <xsd:simpleType>
        <xsd:restriction base="dms:Text">
          <xsd:maxLength value="255"/>
        </xsd:restriction>
      </xsd:simpleType>
    </xsd:element>
    <xsd:element name="DocTypeName" ma:index="28" nillable="true" ma:displayName="DocTypeName" ma:hidden="true" ma:internalName="DocTypeName" ma:readOnly="false">
      <xsd:simpleType>
        <xsd:restriction base="dms:Text">
          <xsd:maxLength value="255"/>
        </xsd:restriction>
      </xsd:simpleType>
    </xsd:element>
    <xsd:element name="FileName" ma:index="29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ForestDescription" ma:index="30" nillable="true" ma:displayName="ForestDescription" ma:hidden="true" ma:internalName="ForestDescription" ma:readOnly="false">
      <xsd:simpleType>
        <xsd:restriction base="dms:Text">
          <xsd:maxLength value="255"/>
        </xsd:restriction>
      </xsd:simpleType>
    </xsd:element>
    <xsd:element name="HarvestBlock" ma:index="31" nillable="true" ma:displayName="HarvestBlock" ma:hidden="true" ma:internalName="HarvestBlock" ma:readOnly="false">
      <xsd:simpleType>
        <xsd:restriction base="dms:Text">
          <xsd:maxLength value="255"/>
        </xsd:restriction>
      </xsd:simpleType>
    </xsd:element>
    <xsd:element name="Organisation" ma:index="32" nillable="true" ma:displayName="Organisation" ma:hidden="true" ma:internalName="Organisation" ma:readOnly="false">
      <xsd:simpleType>
        <xsd:restriction base="dms:Text">
          <xsd:maxLength value="255"/>
        </xsd:restriction>
      </xsd:simpleType>
    </xsd:element>
    <xsd:element name="AccountField3" ma:index="33" nillable="true" ma:displayName="AccountField3" ma:hidden="true" ma:internalName="AccountField3" ma:readOnly="false">
      <xsd:simpleType>
        <xsd:restriction base="dms:Text">
          <xsd:maxLength value="255"/>
        </xsd:restriction>
      </xsd:simpleType>
    </xsd:element>
    <xsd:element name="AccountField3Label" ma:index="34" nillable="true" ma:displayName="AccountField3Label" ma:hidden="true" ma:internalName="AccountField3Label" ma:readOnly="false">
      <xsd:simpleType>
        <xsd:restriction base="dms:Text">
          <xsd:maxLength value="255"/>
        </xsd:restriction>
      </xsd:simpleType>
    </xsd:element>
    <xsd:element name="FerretDescription" ma:index="35" nillable="true" ma:displayName="FerretDescription" ma:hidden="true" ma:internalName="FerretDescription" ma:readOnly="false">
      <xsd:simpleType>
        <xsd:restriction base="dms:Text">
          <xsd:maxLength value="255"/>
        </xsd:restriction>
      </xsd:simpleType>
    </xsd:element>
    <xsd:element name="FerretDocTypeName" ma:index="36" nillable="true" ma:displayName="FerretDocTypeName" ma:hidden="true" ma:internalName="FerretDocTypeName" ma:readOnly="false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f422d-cc52-462e-bdef-01de59ca2540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4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573EC-A5CF-4C40-9747-83A006BB0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07FA-58DA-4793-9AAC-A1DFF5B4CD18}">
  <ds:schemaRefs>
    <ds:schemaRef ds:uri="6c9f422d-cc52-462e-bdef-01de59ca2540"/>
    <ds:schemaRef ds:uri="http://purl.org/dc/dcmitype/"/>
    <ds:schemaRef ds:uri="f4df8560-f44b-44af-a481-62404e2736c1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F7AC7F-7FDF-43F3-A5E9-20BC1E3635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7923ED-85FD-4AEB-A9D4-F752866B8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f8560-f44b-44af-a481-62404e2736c1"/>
    <ds:schemaRef ds:uri="6c9f422d-cc52-462e-bdef-01de59ca2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OFO Word Template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OFO Word Template</dc:title>
  <dc:creator>Timplates 1</dc:creator>
  <cp:lastModifiedBy>Jenny van Workum</cp:lastModifiedBy>
  <cp:revision>2</cp:revision>
  <cp:lastPrinted>2024-08-01T21:17:00Z</cp:lastPrinted>
  <dcterms:created xsi:type="dcterms:W3CDTF">2025-08-07T04:35:00Z</dcterms:created>
  <dcterms:modified xsi:type="dcterms:W3CDTF">2025-08-07T04:35:00Z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  <property fmtid="{D5CDD505-2E9C-101B-9397-08002B2CF9AE}" pid="5" name="ContentTypeId">
    <vt:lpwstr>0x0101001E94C3B72383DE4DAA17349E0BBF2526009CE1F6E5D7203046BF9BF5268F9277EF</vt:lpwstr>
  </property>
  <property fmtid="{D5CDD505-2E9C-101B-9397-08002B2CF9AE}" pid="6" name="MediaServiceImageTags">
    <vt:lpwstr/>
  </property>
  <property fmtid="{D5CDD505-2E9C-101B-9397-08002B2CF9AE}" pid="7" name="Activity">
    <vt:lpwstr>Recruitment</vt:lpwstr>
  </property>
  <property fmtid="{D5CDD505-2E9C-101B-9397-08002B2CF9AE}" pid="8" name="Subactivity">
    <vt:lpwstr>Scholarships</vt:lpwstr>
  </property>
  <property fmtid="{D5CDD505-2E9C-101B-9397-08002B2CF9AE}" pid="9" name="Function">
    <vt:lpwstr>People Management</vt:lpwstr>
  </property>
  <property fmtid="{D5CDD505-2E9C-101B-9397-08002B2CF9AE}" pid="10" name="Case">
    <vt:lpwstr>NA</vt:lpwstr>
  </property>
  <property fmtid="{D5CDD505-2E9C-101B-9397-08002B2CF9AE}" pid="11" name="_dlc_DocIdItemGuid">
    <vt:lpwstr>8e01a0b5-5873-495f-aaf1-8a6d31e494c7</vt:lpwstr>
  </property>
</Properties>
</file>